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05" w:rsidRPr="00FA65AA" w:rsidRDefault="00685F05" w:rsidP="00685F05">
      <w:pPr>
        <w:suppressAutoHyphens/>
        <w:spacing w:after="0" w:line="240" w:lineRule="auto"/>
        <w:jc w:val="right"/>
        <w:rPr>
          <w:rFonts w:ascii="Times New Roman" w:eastAsia="Times New Roman" w:hAnsi="Times New Roman"/>
          <w:b/>
          <w:color w:val="00000A"/>
          <w:kern w:val="1"/>
          <w:lang w:eastAsia="zh-CN"/>
        </w:rPr>
      </w:pPr>
      <w:r w:rsidRPr="00FA65AA">
        <w:rPr>
          <w:rFonts w:ascii="Times New Roman" w:eastAsia="Times New Roman" w:hAnsi="Times New Roman"/>
          <w:b/>
          <w:color w:val="00000A"/>
          <w:kern w:val="1"/>
          <w:lang w:eastAsia="zh-CN"/>
        </w:rPr>
        <w:t>Приложение № 2</w:t>
      </w:r>
    </w:p>
    <w:p w:rsidR="00685F05" w:rsidRPr="00FA65AA" w:rsidRDefault="00685F05" w:rsidP="00685F05">
      <w:pPr>
        <w:suppressAutoHyphens/>
        <w:spacing w:after="0" w:line="240" w:lineRule="auto"/>
        <w:jc w:val="right"/>
        <w:rPr>
          <w:rFonts w:ascii="Times New Roman" w:eastAsia="Times New Roman" w:hAnsi="Times New Roman"/>
          <w:i/>
          <w:color w:val="00000A"/>
          <w:kern w:val="1"/>
          <w:lang w:eastAsia="zh-CN"/>
        </w:rPr>
      </w:pPr>
      <w:r w:rsidRPr="00FA65AA">
        <w:rPr>
          <w:rFonts w:ascii="Times New Roman" w:eastAsia="Times New Roman" w:hAnsi="Times New Roman"/>
          <w:i/>
          <w:color w:val="00000A"/>
          <w:kern w:val="1"/>
          <w:lang w:eastAsia="zh-CN"/>
        </w:rPr>
        <w:t>к документации об аукционе</w:t>
      </w:r>
    </w:p>
    <w:p w:rsidR="00685F05" w:rsidRPr="00FA65AA" w:rsidRDefault="00685F05" w:rsidP="00685F05">
      <w:pPr>
        <w:suppressAutoHyphens/>
        <w:spacing w:after="0" w:line="240" w:lineRule="auto"/>
        <w:jc w:val="right"/>
        <w:rPr>
          <w:rFonts w:ascii="Times New Roman" w:eastAsia="Times New Roman" w:hAnsi="Times New Roman"/>
          <w:i/>
          <w:color w:val="00000A"/>
          <w:kern w:val="1"/>
          <w:lang w:eastAsia="zh-CN"/>
        </w:rPr>
      </w:pPr>
    </w:p>
    <w:p w:rsidR="00685F05" w:rsidRPr="00FA65AA" w:rsidRDefault="00685F05" w:rsidP="00685F05">
      <w:pPr>
        <w:tabs>
          <w:tab w:val="left" w:pos="-3828"/>
        </w:tabs>
        <w:spacing w:line="240" w:lineRule="auto"/>
        <w:jc w:val="center"/>
        <w:rPr>
          <w:rFonts w:ascii="Times New Roman" w:hAnsi="Times New Roman"/>
        </w:rPr>
      </w:pPr>
      <w:r w:rsidRPr="00FA65AA">
        <w:rPr>
          <w:rFonts w:ascii="Times New Roman" w:hAnsi="Times New Roman"/>
          <w:b/>
        </w:rPr>
        <w:t>ДОГОВОР АРЕНДЫ №______</w:t>
      </w:r>
    </w:p>
    <w:p w:rsidR="00685F05" w:rsidRPr="00FA65AA" w:rsidRDefault="00685F05" w:rsidP="00685F05">
      <w:pPr>
        <w:tabs>
          <w:tab w:val="left" w:pos="-3828"/>
        </w:tabs>
        <w:spacing w:line="240" w:lineRule="auto"/>
        <w:jc w:val="center"/>
        <w:rPr>
          <w:rFonts w:ascii="Times New Roman" w:hAnsi="Times New Roman"/>
        </w:rPr>
      </w:pPr>
      <w:r w:rsidRPr="00FA65AA">
        <w:rPr>
          <w:rFonts w:ascii="Times New Roman" w:hAnsi="Times New Roman"/>
        </w:rPr>
        <w:t>по Лоту № 1</w:t>
      </w:r>
    </w:p>
    <w:p w:rsidR="00685F05" w:rsidRPr="00FA65AA" w:rsidRDefault="00685F05" w:rsidP="00685F05">
      <w:pPr>
        <w:tabs>
          <w:tab w:val="left" w:pos="-3828"/>
        </w:tabs>
        <w:spacing w:line="240" w:lineRule="auto"/>
        <w:rPr>
          <w:rFonts w:ascii="Times New Roman" w:hAnsi="Times New Roman"/>
          <w:color w:val="00000A"/>
          <w:kern w:val="1"/>
        </w:rPr>
      </w:pPr>
      <w:r w:rsidRPr="00FA65AA">
        <w:rPr>
          <w:rFonts w:ascii="Times New Roman" w:hAnsi="Times New Roman"/>
        </w:rPr>
        <w:t xml:space="preserve">г. Полярные Зори                                                                                            </w:t>
      </w:r>
      <w:proofErr w:type="gramStart"/>
      <w:r w:rsidRPr="00FA65AA">
        <w:rPr>
          <w:rFonts w:ascii="Times New Roman" w:hAnsi="Times New Roman"/>
          <w:b/>
          <w:i/>
        </w:rPr>
        <w:t xml:space="preserve">   </w:t>
      </w:r>
      <w:r>
        <w:rPr>
          <w:rFonts w:ascii="Times New Roman" w:hAnsi="Times New Roman"/>
        </w:rPr>
        <w:t>«</w:t>
      </w:r>
      <w:proofErr w:type="gramEnd"/>
      <w:r>
        <w:rPr>
          <w:rFonts w:ascii="Times New Roman" w:hAnsi="Times New Roman"/>
        </w:rPr>
        <w:t>___» ___________2022</w:t>
      </w:r>
      <w:r w:rsidRPr="00FA65AA">
        <w:rPr>
          <w:rFonts w:ascii="Times New Roman" w:hAnsi="Times New Roman"/>
        </w:rPr>
        <w:t xml:space="preserve"> г.</w:t>
      </w:r>
    </w:p>
    <w:p w:rsidR="00685F05" w:rsidRPr="00F21006" w:rsidRDefault="00685F05" w:rsidP="00685F05">
      <w:pPr>
        <w:keepNext/>
        <w:suppressAutoHyphens/>
        <w:spacing w:after="0" w:line="240" w:lineRule="auto"/>
        <w:ind w:firstLine="709"/>
        <w:jc w:val="both"/>
        <w:rPr>
          <w:rFonts w:ascii="Times New Roman" w:hAnsi="Times New Roman"/>
          <w:color w:val="00000A"/>
          <w:kern w:val="1"/>
          <w:lang w:eastAsia="zh-CN"/>
        </w:rPr>
      </w:pPr>
      <w:r w:rsidRPr="00F21006">
        <w:rPr>
          <w:rFonts w:ascii="Times New Roman" w:hAnsi="Times New Roman"/>
          <w:color w:val="00000A"/>
          <w:kern w:val="1"/>
          <w:lang w:eastAsia="zh-CN"/>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Ерёменко Андрея Леонидовича, действующего на основании Положения, утвержденного решением Совета депутатов от 15.08.2012 г. № 298, с одной стороны, и     </w:t>
      </w:r>
    </w:p>
    <w:p w:rsidR="00685F05" w:rsidRPr="00F21006" w:rsidRDefault="00685F05" w:rsidP="00685F05">
      <w:pPr>
        <w:keepNext/>
        <w:suppressAutoHyphens/>
        <w:spacing w:after="0" w:line="240" w:lineRule="auto"/>
        <w:ind w:firstLine="709"/>
        <w:jc w:val="both"/>
        <w:rPr>
          <w:rFonts w:ascii="Times New Roman" w:hAnsi="Times New Roman"/>
          <w:iCs/>
          <w:color w:val="00000A"/>
          <w:kern w:val="1"/>
          <w:lang w:eastAsia="zh-CN"/>
        </w:rPr>
      </w:pPr>
      <w:r w:rsidRPr="00F21006">
        <w:rPr>
          <w:rFonts w:ascii="Times New Roman" w:hAnsi="Times New Roman"/>
          <w:color w:val="00000A"/>
          <w:kern w:val="1"/>
          <w:lang w:eastAsia="zh-CN"/>
        </w:rPr>
        <w:t>____________________________________, именуемый(</w:t>
      </w:r>
      <w:proofErr w:type="spellStart"/>
      <w:r w:rsidRPr="00F21006">
        <w:rPr>
          <w:rFonts w:ascii="Times New Roman" w:hAnsi="Times New Roman"/>
          <w:color w:val="00000A"/>
          <w:kern w:val="1"/>
          <w:lang w:eastAsia="zh-CN"/>
        </w:rPr>
        <w:t>ое</w:t>
      </w:r>
      <w:proofErr w:type="spellEnd"/>
      <w:r w:rsidRPr="00F21006">
        <w:rPr>
          <w:rFonts w:ascii="Times New Roman" w:hAnsi="Times New Roman"/>
          <w:color w:val="00000A"/>
          <w:kern w:val="1"/>
          <w:lang w:eastAsia="zh-CN"/>
        </w:rPr>
        <w:t xml:space="preserve">) в дальнейшем «Арендатор», действующий на ____________________________________________,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от «___» _________ 2022 г. № _____ «О предоставлении в аренду муниципального имущества», заключили настоящий договор о </w:t>
      </w:r>
      <w:r w:rsidRPr="00F21006">
        <w:rPr>
          <w:rFonts w:ascii="Times New Roman" w:hAnsi="Times New Roman"/>
          <w:iCs/>
          <w:color w:val="00000A"/>
          <w:kern w:val="1"/>
          <w:lang w:eastAsia="zh-CN"/>
        </w:rPr>
        <w:t>нижеследующем:</w:t>
      </w:r>
    </w:p>
    <w:p w:rsidR="00685F05" w:rsidRPr="00F21006" w:rsidRDefault="00685F05" w:rsidP="00685F05">
      <w:pPr>
        <w:pStyle w:val="a0"/>
        <w:spacing w:line="240" w:lineRule="auto"/>
        <w:ind w:firstLine="709"/>
        <w:jc w:val="both"/>
        <w:rPr>
          <w:rFonts w:ascii="Times New Roman" w:hAnsi="Times New Roman"/>
          <w:sz w:val="22"/>
          <w:szCs w:val="22"/>
          <w:lang w:val="ru-RU"/>
        </w:rPr>
      </w:pPr>
    </w:p>
    <w:p w:rsidR="00685F05" w:rsidRPr="00F21006" w:rsidRDefault="00685F05" w:rsidP="00685F05">
      <w:pPr>
        <w:numPr>
          <w:ilvl w:val="1"/>
          <w:numId w:val="3"/>
        </w:numPr>
        <w:tabs>
          <w:tab w:val="left" w:pos="0"/>
          <w:tab w:val="left" w:pos="2977"/>
        </w:tabs>
        <w:suppressAutoHyphens/>
        <w:spacing w:after="0" w:line="240" w:lineRule="auto"/>
        <w:jc w:val="center"/>
        <w:rPr>
          <w:rFonts w:ascii="Times New Roman" w:hAnsi="Times New Roman"/>
        </w:rPr>
      </w:pPr>
      <w:r w:rsidRPr="00F21006">
        <w:rPr>
          <w:rFonts w:ascii="Times New Roman" w:hAnsi="Times New Roman"/>
          <w:b/>
        </w:rPr>
        <w:t>ОБЩИЕ УСЛОВИЯ</w:t>
      </w:r>
    </w:p>
    <w:p w:rsidR="00685F05" w:rsidRPr="00F21006" w:rsidRDefault="00685F05" w:rsidP="00685F05">
      <w:pPr>
        <w:suppressAutoHyphens/>
        <w:spacing w:after="0" w:line="240" w:lineRule="auto"/>
        <w:ind w:firstLine="709"/>
        <w:jc w:val="both"/>
        <w:rPr>
          <w:rFonts w:ascii="Times New Roman" w:eastAsia="Times New Roman" w:hAnsi="Times New Roman"/>
          <w:color w:val="00000A"/>
          <w:kern w:val="1"/>
          <w:lang w:eastAsia="zh-CN"/>
        </w:rPr>
      </w:pPr>
      <w:r w:rsidRPr="00F21006">
        <w:rPr>
          <w:rFonts w:ascii="Times New Roman" w:hAnsi="Times New Roman"/>
        </w:rPr>
        <w:t>1.1 Арендодатель предоставляет, а Арендатор принимает в аренду муниципальное имущество</w:t>
      </w:r>
      <w:r w:rsidRPr="00F21006">
        <w:rPr>
          <w:rFonts w:ascii="Times New Roman" w:eastAsia="Times New Roman" w:hAnsi="Times New Roman"/>
          <w:bCs/>
          <w:kern w:val="1"/>
          <w:lang w:eastAsia="zh-CN"/>
        </w:rPr>
        <w:t xml:space="preserve"> –</w:t>
      </w:r>
      <w:r w:rsidRPr="00F21006">
        <w:rPr>
          <w:rFonts w:ascii="Times New Roman" w:hAnsi="Times New Roman"/>
          <w:lang w:eastAsia="zh-CN"/>
        </w:rPr>
        <w:t xml:space="preserve"> </w:t>
      </w:r>
      <w:r w:rsidRPr="00F21006">
        <w:rPr>
          <w:rFonts w:ascii="Times New Roman" w:hAnsi="Times New Roman"/>
          <w:color w:val="00000A"/>
          <w:lang w:eastAsia="zh-CN"/>
        </w:rPr>
        <w:t xml:space="preserve">помещение </w:t>
      </w:r>
      <w:r w:rsidRPr="00F21006">
        <w:rPr>
          <w:rFonts w:ascii="Times New Roman" w:hAnsi="Times New Roman"/>
          <w:color w:val="00000A"/>
          <w:lang w:val="en-US" w:eastAsia="zh-CN"/>
        </w:rPr>
        <w:t>VII</w:t>
      </w:r>
      <w:r w:rsidRPr="00F21006">
        <w:rPr>
          <w:rFonts w:ascii="Times New Roman" w:hAnsi="Times New Roman"/>
          <w:color w:val="00000A"/>
          <w:lang w:eastAsia="zh-CN"/>
        </w:rPr>
        <w:t xml:space="preserve">, </w:t>
      </w:r>
      <w:r w:rsidRPr="00F21006">
        <w:rPr>
          <w:rFonts w:ascii="Times New Roman" w:hAnsi="Times New Roman"/>
        </w:rPr>
        <w:t xml:space="preserve">площадью 375,9 </w:t>
      </w:r>
      <w:proofErr w:type="spellStart"/>
      <w:r w:rsidRPr="00F21006">
        <w:rPr>
          <w:rFonts w:ascii="Times New Roman" w:hAnsi="Times New Roman"/>
        </w:rPr>
        <w:t>кв.м</w:t>
      </w:r>
      <w:proofErr w:type="spellEnd"/>
      <w:r w:rsidRPr="00F21006">
        <w:rPr>
          <w:rFonts w:ascii="Times New Roman" w:eastAsia="Times New Roman" w:hAnsi="Times New Roman"/>
          <w:color w:val="00000A"/>
          <w:kern w:val="1"/>
          <w:lang w:eastAsia="zh-CN"/>
        </w:rPr>
        <w:t xml:space="preserve">, </w:t>
      </w:r>
      <w:r w:rsidRPr="00F21006">
        <w:rPr>
          <w:rFonts w:ascii="Times New Roman" w:hAnsi="Times New Roman"/>
          <w:color w:val="00000A"/>
          <w:lang w:eastAsia="zh-CN"/>
        </w:rPr>
        <w:t>расположенное в здании по адресу: г. Полярные Зори, ул. Ломоносова, д. 16, 3 этаж (кадастровый № 51:28:0030001:2465)</w:t>
      </w:r>
      <w:r w:rsidRPr="00F21006">
        <w:rPr>
          <w:rFonts w:ascii="Times New Roman" w:hAnsi="Times New Roman"/>
        </w:rPr>
        <w:t xml:space="preserve"> (далее «Имущество»)</w:t>
      </w:r>
      <w:r w:rsidRPr="00F21006">
        <w:rPr>
          <w:rFonts w:ascii="Times New Roman" w:eastAsia="Times New Roman" w:hAnsi="Times New Roman"/>
          <w:color w:val="00000A"/>
          <w:kern w:val="1"/>
          <w:lang w:eastAsia="zh-CN"/>
        </w:rPr>
        <w:t>.</w:t>
      </w:r>
    </w:p>
    <w:p w:rsidR="00685F05" w:rsidRPr="00F21006" w:rsidRDefault="00685F05" w:rsidP="00685F05">
      <w:pPr>
        <w:suppressAutoHyphen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Инженерные сети: отопление, электроснабжение, водоснабжение, канализация (в здании).</w:t>
      </w:r>
    </w:p>
    <w:p w:rsidR="00685F05" w:rsidRPr="00F21006" w:rsidRDefault="00685F05" w:rsidP="00685F05">
      <w:pPr>
        <w:suppressAutoHyphens/>
        <w:spacing w:after="0" w:line="100" w:lineRule="atLeast"/>
        <w:ind w:firstLine="709"/>
        <w:jc w:val="both"/>
        <w:rPr>
          <w:rFonts w:ascii="Times New Roman" w:eastAsia="Times New Roman" w:hAnsi="Times New Roman"/>
        </w:rPr>
      </w:pPr>
      <w:r w:rsidRPr="00F21006">
        <w:rPr>
          <w:rFonts w:ascii="Times New Roman" w:eastAsia="Times New Roman" w:hAnsi="Times New Roman"/>
        </w:rPr>
        <w:t>Цель использования помещения –</w:t>
      </w:r>
      <w:r w:rsidRPr="00F21006">
        <w:rPr>
          <w:rFonts w:ascii="Times New Roman" w:eastAsia="Times New Roman" w:hAnsi="Times New Roman"/>
          <w:bCs/>
        </w:rPr>
        <w:t xml:space="preserve"> гостиницы, общежития.</w:t>
      </w:r>
      <w:r w:rsidRPr="00F21006">
        <w:rPr>
          <w:rFonts w:ascii="Times New Roman" w:eastAsia="Times New Roman" w:hAnsi="Times New Roman"/>
        </w:rPr>
        <w:t xml:space="preserve"> </w:t>
      </w:r>
    </w:p>
    <w:p w:rsidR="00685F05" w:rsidRPr="00FA65AA" w:rsidRDefault="00685F05" w:rsidP="00685F05">
      <w:pPr>
        <w:suppressAutoHyphens/>
        <w:spacing w:after="0" w:line="240" w:lineRule="auto"/>
        <w:ind w:firstLine="709"/>
        <w:jc w:val="both"/>
        <w:rPr>
          <w:rFonts w:ascii="Times New Roman" w:hAnsi="Times New Roman"/>
          <w:color w:val="000000"/>
        </w:rPr>
      </w:pPr>
      <w:r w:rsidRPr="00FA65AA">
        <w:rPr>
          <w:rFonts w:ascii="Times New Roman" w:hAnsi="Times New Roman"/>
          <w:color w:val="000000"/>
        </w:rPr>
        <w:t>1.2. Срок аренды устанавливается на 5 лет, с ________________ по _______________.</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1.3. Сдач</w:t>
      </w:r>
      <w:r>
        <w:rPr>
          <w:rFonts w:ascii="Times New Roman" w:hAnsi="Times New Roman"/>
        </w:rPr>
        <w:t xml:space="preserve">а Имущества в аренду не влечет </w:t>
      </w:r>
      <w:r w:rsidRPr="00FA65AA">
        <w:rPr>
          <w:rFonts w:ascii="Times New Roman" w:hAnsi="Times New Roman"/>
        </w:rPr>
        <w:t xml:space="preserve">передачу права собственности на нее. </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685F05" w:rsidRPr="00FA65AA" w:rsidRDefault="00685F05" w:rsidP="00685F05">
      <w:pPr>
        <w:tabs>
          <w:tab w:val="left" w:pos="993"/>
          <w:tab w:val="left" w:pos="1276"/>
        </w:tabs>
        <w:spacing w:after="0" w:line="240" w:lineRule="auto"/>
        <w:ind w:firstLine="709"/>
        <w:jc w:val="both"/>
        <w:rPr>
          <w:rFonts w:ascii="Times New Roman" w:hAnsi="Times New Roman"/>
        </w:rPr>
      </w:pPr>
      <w:r w:rsidRPr="00FA65AA">
        <w:rPr>
          <w:rFonts w:ascii="Times New Roman" w:hAnsi="Times New Roman"/>
        </w:rPr>
        <w:t>1.5. Споры, возникающие при исполнении настоящего Договора, рассматриваются Арбитражным судом.</w:t>
      </w:r>
    </w:p>
    <w:p w:rsidR="00685F05" w:rsidRPr="00FA65AA" w:rsidRDefault="00685F05" w:rsidP="00685F05">
      <w:pPr>
        <w:tabs>
          <w:tab w:val="left" w:pos="993"/>
        </w:tabs>
        <w:spacing w:after="0" w:line="240" w:lineRule="auto"/>
        <w:ind w:firstLine="709"/>
        <w:jc w:val="both"/>
        <w:rPr>
          <w:rFonts w:ascii="Times New Roman" w:hAnsi="Times New Roman"/>
        </w:rPr>
      </w:pPr>
      <w:r w:rsidRPr="00FA65AA">
        <w:rPr>
          <w:rFonts w:ascii="Times New Roman" w:hAnsi="Times New Roman"/>
        </w:rPr>
        <w:t xml:space="preserve">1.6. </w:t>
      </w:r>
      <w:r w:rsidRPr="00FA65AA">
        <w:rPr>
          <w:rFonts w:ascii="Times New Roman" w:hAnsi="Times New Roman"/>
          <w:lang w:eastAsia="ar-SA"/>
        </w:rPr>
        <w:t>Имущество принадлежит арендодателю на праве собственности.</w:t>
      </w:r>
    </w:p>
    <w:p w:rsidR="00685F05" w:rsidRPr="00FA65AA" w:rsidRDefault="00685F05" w:rsidP="00685F05">
      <w:pPr>
        <w:tabs>
          <w:tab w:val="left" w:pos="567"/>
        </w:tabs>
        <w:suppressAutoHyphens/>
        <w:spacing w:after="0" w:line="240" w:lineRule="auto"/>
        <w:ind w:firstLine="284"/>
        <w:jc w:val="center"/>
        <w:rPr>
          <w:rFonts w:ascii="Times New Roman" w:hAnsi="Times New Roman"/>
          <w:b/>
          <w:color w:val="00000A"/>
          <w:lang w:eastAsia="ar-SA"/>
        </w:rPr>
      </w:pPr>
    </w:p>
    <w:p w:rsidR="00685F05" w:rsidRPr="00FA65AA" w:rsidRDefault="00685F05" w:rsidP="00685F05">
      <w:pPr>
        <w:tabs>
          <w:tab w:val="left" w:pos="567"/>
        </w:tabs>
        <w:suppressAutoHyphens/>
        <w:spacing w:after="0" w:line="240" w:lineRule="auto"/>
        <w:ind w:firstLine="284"/>
        <w:jc w:val="center"/>
        <w:rPr>
          <w:rFonts w:ascii="Times New Roman" w:hAnsi="Times New Roman"/>
          <w:b/>
          <w:color w:val="00000A"/>
          <w:lang w:eastAsia="ar-SA"/>
        </w:rPr>
      </w:pPr>
      <w:r w:rsidRPr="00FA65AA">
        <w:rPr>
          <w:rFonts w:ascii="Times New Roman" w:hAnsi="Times New Roman"/>
          <w:b/>
          <w:color w:val="00000A"/>
          <w:lang w:eastAsia="ar-SA"/>
        </w:rPr>
        <w:t>2. ПРАВА И ОБЯЗАННОСТИ СТОРОН</w:t>
      </w:r>
    </w:p>
    <w:p w:rsidR="00685F05" w:rsidRPr="00FA65AA" w:rsidRDefault="00685F05" w:rsidP="00685F05">
      <w:pPr>
        <w:tabs>
          <w:tab w:val="left" w:pos="567"/>
        </w:tabs>
        <w:suppressAutoHyphens/>
        <w:spacing w:after="0" w:line="240" w:lineRule="auto"/>
        <w:ind w:firstLine="709"/>
        <w:jc w:val="both"/>
        <w:rPr>
          <w:rFonts w:ascii="Times New Roman" w:hAnsi="Times New Roman"/>
          <w:color w:val="00000A"/>
          <w:lang w:eastAsia="ar-SA"/>
        </w:rPr>
      </w:pPr>
      <w:r w:rsidRPr="00FA65AA">
        <w:rPr>
          <w:rFonts w:ascii="Times New Roman" w:hAnsi="Times New Roman"/>
          <w:b/>
          <w:color w:val="00000A"/>
          <w:lang w:eastAsia="ar-SA"/>
        </w:rPr>
        <w:t>2.1. Арендодатель обязуется:</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 xml:space="preserve">2.1.1. Передать во временное владение и пользование Имущество </w:t>
      </w:r>
      <w:proofErr w:type="gramStart"/>
      <w:r w:rsidRPr="00FA65AA">
        <w:rPr>
          <w:rFonts w:ascii="Times New Roman" w:hAnsi="Times New Roman"/>
          <w:color w:val="00000A"/>
          <w:lang w:eastAsia="ar-SA"/>
        </w:rPr>
        <w:t xml:space="preserve">Арендатору,   </w:t>
      </w:r>
      <w:proofErr w:type="gramEnd"/>
      <w:r w:rsidRPr="00FA65AA">
        <w:rPr>
          <w:rFonts w:ascii="Times New Roman" w:hAnsi="Times New Roman"/>
          <w:color w:val="00000A"/>
          <w:lang w:eastAsia="ar-SA"/>
        </w:rPr>
        <w:t xml:space="preserve">                       в соответствии с настоящим порядком, по акту приема-передачи в течение 5 дней с момента заключения Договора.    </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2.1.2. Производить контроль арендных платежей.</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b/>
          <w:color w:val="00000A"/>
          <w:kern w:val="1"/>
          <w:lang w:eastAsia="zh-CN"/>
        </w:rPr>
        <w:t>2.2. Арендатор обязуется:</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685F05" w:rsidRPr="00FA65AA" w:rsidRDefault="00685F05" w:rsidP="00685F05">
      <w:pPr>
        <w:suppressAutoHyphens/>
        <w:spacing w:after="0" w:line="240" w:lineRule="auto"/>
        <w:ind w:firstLine="567"/>
        <w:contextualSpacing/>
        <w:jc w:val="both"/>
        <w:rPr>
          <w:rFonts w:ascii="Times New Roman" w:hAnsi="Times New Roman"/>
          <w:color w:val="00000A"/>
          <w:kern w:val="1"/>
          <w:lang w:eastAsia="zh-CN"/>
        </w:rPr>
      </w:pPr>
      <w:r w:rsidRPr="00FA65AA">
        <w:rPr>
          <w:rFonts w:ascii="Times New Roman" w:eastAsia="Times New Roman" w:hAnsi="Times New Roman"/>
          <w:color w:val="00000A"/>
          <w:kern w:val="1"/>
        </w:rPr>
        <w:t>2.2.2</w:t>
      </w:r>
      <w:r w:rsidRPr="00FA65AA">
        <w:rPr>
          <w:rFonts w:ascii="Times New Roman" w:eastAsia="Times New Roman" w:hAnsi="Times New Roman"/>
          <w:b/>
          <w:color w:val="00000A"/>
          <w:kern w:val="1"/>
        </w:rPr>
        <w:t xml:space="preserve">. </w:t>
      </w:r>
      <w:r w:rsidRPr="00FA65AA">
        <w:rPr>
          <w:rFonts w:ascii="Times New Roman" w:eastAsia="Times New Roman" w:hAnsi="Times New Roman"/>
          <w:b/>
          <w:color w:val="00000A"/>
          <w:kern w:val="1"/>
          <w:u w:val="single"/>
        </w:rPr>
        <w:t>Заключить в 10-дневный срок с момента подписания Договора:</w:t>
      </w:r>
    </w:p>
    <w:p w:rsidR="00685F05" w:rsidRPr="00473DF5" w:rsidRDefault="00685F05" w:rsidP="00685F05">
      <w:pPr>
        <w:autoSpaceDE w:val="0"/>
        <w:autoSpaceDN w:val="0"/>
        <w:adjustRightInd w:val="0"/>
        <w:spacing w:after="0" w:line="240" w:lineRule="auto"/>
        <w:ind w:firstLine="567"/>
        <w:jc w:val="both"/>
        <w:outlineLvl w:val="1"/>
        <w:rPr>
          <w:rFonts w:ascii="Times New Roman" w:hAnsi="Times New Roman"/>
          <w:b/>
        </w:rPr>
      </w:pPr>
      <w:r w:rsidRPr="00473DF5">
        <w:rPr>
          <w:rFonts w:ascii="Times New Roman" w:hAnsi="Times New Roman"/>
          <w:b/>
        </w:rPr>
        <w:t>- договор на коммунальные услуги;</w:t>
      </w:r>
    </w:p>
    <w:p w:rsidR="00685F05" w:rsidRPr="00FA65AA" w:rsidRDefault="00685F05" w:rsidP="00685F05">
      <w:pPr>
        <w:tabs>
          <w:tab w:val="left" w:pos="567"/>
          <w:tab w:val="left" w:pos="709"/>
        </w:tabs>
        <w:spacing w:after="0" w:line="240" w:lineRule="auto"/>
        <w:jc w:val="both"/>
        <w:rPr>
          <w:rFonts w:ascii="Times New Roman" w:hAnsi="Times New Roman"/>
          <w:b/>
        </w:rPr>
      </w:pPr>
      <w:r w:rsidRPr="00FA65AA">
        <w:rPr>
          <w:rFonts w:ascii="Times New Roman" w:eastAsia="Times New Roman" w:hAnsi="Times New Roman"/>
          <w:b/>
        </w:rPr>
        <w:t xml:space="preserve">          </w:t>
      </w:r>
      <w:r w:rsidRPr="00FA65AA">
        <w:rPr>
          <w:rFonts w:ascii="Times New Roman" w:hAnsi="Times New Roman"/>
          <w:b/>
        </w:rPr>
        <w:t>- договор на оказание услуг по обращению с твердыми коммунальными отходами (далее – ТКО) в соответствии с Федеральны</w:t>
      </w:r>
      <w:r>
        <w:rPr>
          <w:rFonts w:ascii="Times New Roman" w:hAnsi="Times New Roman"/>
          <w:b/>
        </w:rPr>
        <w:t xml:space="preserve">м законом от 24.06.1998 N 89-ФЗ </w:t>
      </w:r>
      <w:r w:rsidRPr="00D26ABF">
        <w:rPr>
          <w:rFonts w:ascii="Times New Roman" w:hAnsi="Times New Roman"/>
          <w:b/>
        </w:rPr>
        <w:t>(ред. от 02.07.2021)</w:t>
      </w:r>
      <w:r w:rsidRPr="00FA65AA">
        <w:rPr>
          <w:rFonts w:ascii="Times New Roman" w:hAnsi="Times New Roman"/>
          <w:b/>
        </w:rPr>
        <w:t xml:space="preserve"> «Об отходах производства и потребления»;</w:t>
      </w:r>
    </w:p>
    <w:p w:rsidR="00685F05" w:rsidRPr="00473DF5" w:rsidRDefault="00685F05" w:rsidP="00685F05">
      <w:pPr>
        <w:autoSpaceDE w:val="0"/>
        <w:autoSpaceDN w:val="0"/>
        <w:adjustRightInd w:val="0"/>
        <w:spacing w:after="0" w:line="240" w:lineRule="auto"/>
        <w:ind w:firstLine="567"/>
        <w:jc w:val="both"/>
        <w:outlineLvl w:val="1"/>
        <w:rPr>
          <w:rFonts w:ascii="Times New Roman" w:hAnsi="Times New Roman"/>
          <w:b/>
        </w:rPr>
      </w:pPr>
      <w:r>
        <w:rPr>
          <w:rFonts w:ascii="Times New Roman" w:hAnsi="Times New Roman"/>
          <w:b/>
        </w:rPr>
        <w:t>- договор на электроснабжение;</w:t>
      </w:r>
    </w:p>
    <w:p w:rsidR="00685F05" w:rsidRPr="00473DF5" w:rsidRDefault="00685F05" w:rsidP="00685F05">
      <w:pPr>
        <w:autoSpaceDE w:val="0"/>
        <w:autoSpaceDN w:val="0"/>
        <w:adjustRightInd w:val="0"/>
        <w:spacing w:after="0" w:line="240" w:lineRule="auto"/>
        <w:ind w:firstLine="540"/>
        <w:jc w:val="both"/>
        <w:outlineLvl w:val="1"/>
        <w:rPr>
          <w:rFonts w:ascii="Times New Roman" w:hAnsi="Times New Roman"/>
          <w:b/>
        </w:rPr>
      </w:pPr>
      <w:r w:rsidRPr="00473DF5">
        <w:rPr>
          <w:rFonts w:ascii="Times New Roman" w:hAnsi="Times New Roman"/>
          <w:b/>
        </w:rPr>
        <w:t xml:space="preserve"> - договор на ремонт и содержание общего имущества многоквартирного дома.</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2.2.3. Вносить своевременно арендную плату, определенную настоящим Договором.</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685F05" w:rsidRPr="00FA65AA" w:rsidRDefault="00685F05" w:rsidP="00685F05">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lastRenderedPageBreak/>
        <w:t>2.2.5. Обеспечивать представителям Арендодателя</w:t>
      </w:r>
      <w:r>
        <w:rPr>
          <w:rFonts w:ascii="Times New Roman" w:hAnsi="Times New Roman"/>
          <w:color w:val="00000A"/>
          <w:lang w:eastAsia="ar-SA"/>
        </w:rPr>
        <w:t xml:space="preserve"> и </w:t>
      </w:r>
      <w:r w:rsidRPr="00FA65AA">
        <w:rPr>
          <w:rFonts w:ascii="Times New Roman" w:hAnsi="Times New Roman"/>
          <w:color w:val="00000A"/>
          <w:lang w:eastAsia="ar-SA"/>
        </w:rPr>
        <w:t>технического персонала обслуживания электрических сетей беспрепятственный доступ к арендуемому имуществу для осмотра, проверки и ремонта.</w:t>
      </w:r>
    </w:p>
    <w:p w:rsidR="00685F05" w:rsidRPr="00FA65AA" w:rsidRDefault="00685F05" w:rsidP="00685F05">
      <w:pPr>
        <w:tabs>
          <w:tab w:val="left" w:pos="1843"/>
        </w:tabs>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685F05" w:rsidRPr="00FA65AA" w:rsidRDefault="00685F05" w:rsidP="00685F05">
      <w:pPr>
        <w:autoSpaceDE w:val="0"/>
        <w:autoSpaceDN w:val="0"/>
        <w:adjustRightInd w:val="0"/>
        <w:spacing w:after="0" w:line="240" w:lineRule="auto"/>
        <w:ind w:firstLine="567"/>
        <w:jc w:val="both"/>
        <w:rPr>
          <w:rFonts w:ascii="Times New Roman" w:hAnsi="Times New Roman"/>
        </w:rPr>
      </w:pPr>
      <w:r w:rsidRPr="00FA65AA">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w:t>
      </w:r>
      <w:r>
        <w:rPr>
          <w:rFonts w:ascii="Times New Roman" w:hAnsi="Times New Roman"/>
        </w:rPr>
        <w:t xml:space="preserve"> капитал юридических лиц и др.).</w:t>
      </w:r>
    </w:p>
    <w:p w:rsidR="00685F05" w:rsidRPr="00FA65AA" w:rsidRDefault="00685F05" w:rsidP="00685F05">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685F05" w:rsidRPr="00FA65AA" w:rsidRDefault="00685F05" w:rsidP="00685F05">
      <w:pPr>
        <w:spacing w:after="0" w:line="240" w:lineRule="auto"/>
        <w:ind w:firstLine="567"/>
        <w:jc w:val="both"/>
        <w:rPr>
          <w:rFonts w:ascii="Times New Roman" w:hAnsi="Times New Roman"/>
          <w:color w:val="000000"/>
        </w:rPr>
      </w:pPr>
      <w:r w:rsidRPr="00FA65AA">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FA65AA">
        <w:rPr>
          <w:rFonts w:ascii="Times New Roman" w:hAnsi="Times New Roman"/>
        </w:rPr>
        <w:t>своими силами, за счет своих средств</w:t>
      </w:r>
      <w:r w:rsidRPr="00FA65AA">
        <w:rPr>
          <w:rFonts w:ascii="Times New Roman" w:hAnsi="Times New Roman"/>
          <w:color w:val="000000"/>
        </w:rPr>
        <w:t xml:space="preserve"> и сообщить об этом Арендодателю. </w:t>
      </w:r>
    </w:p>
    <w:p w:rsidR="00685F05" w:rsidRPr="00FA65AA" w:rsidRDefault="00685F05" w:rsidP="00685F05">
      <w:pPr>
        <w:tabs>
          <w:tab w:val="left" w:pos="1560"/>
        </w:tabs>
        <w:spacing w:after="0" w:line="240" w:lineRule="auto"/>
        <w:ind w:firstLine="567"/>
        <w:jc w:val="both"/>
        <w:rPr>
          <w:rFonts w:ascii="Times New Roman" w:hAnsi="Times New Roman"/>
        </w:rPr>
      </w:pPr>
      <w:r w:rsidRPr="00FA65AA">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2.2.15. Не нарушать прав смежных землепользователей.</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685F05" w:rsidRPr="00FA65AA" w:rsidRDefault="00685F05" w:rsidP="00685F05">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685F05" w:rsidRPr="00FA65AA" w:rsidRDefault="00685F05" w:rsidP="00685F05">
      <w:pPr>
        <w:suppressAutoHyphens/>
        <w:spacing w:after="0" w:line="240" w:lineRule="auto"/>
        <w:ind w:firstLine="567"/>
        <w:contextualSpacing/>
        <w:jc w:val="both"/>
        <w:rPr>
          <w:rFonts w:ascii="Times New Roman" w:hAnsi="Times New Roman"/>
          <w:color w:val="00000A"/>
          <w:lang w:eastAsia="ar-SA"/>
        </w:rPr>
      </w:pPr>
      <w:r w:rsidRPr="00FA65AA">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685F05" w:rsidRPr="00FA65AA" w:rsidRDefault="00685F05" w:rsidP="00685F05">
      <w:pPr>
        <w:spacing w:after="0" w:line="240" w:lineRule="auto"/>
        <w:ind w:firstLine="567"/>
        <w:contextualSpacing/>
        <w:jc w:val="both"/>
        <w:rPr>
          <w:rFonts w:ascii="Times New Roman" w:hAnsi="Times New Roman"/>
        </w:rPr>
      </w:pPr>
      <w:r w:rsidRPr="00FA65AA">
        <w:rPr>
          <w:rFonts w:ascii="Times New Roman" w:hAnsi="Times New Roman"/>
          <w:kern w:val="1"/>
          <w:lang w:eastAsia="ar-SA"/>
        </w:rPr>
        <w:t xml:space="preserve">2.2.20. </w:t>
      </w:r>
      <w:r w:rsidRPr="00FA65AA">
        <w:rPr>
          <w:rFonts w:ascii="Times New Roman" w:hAnsi="Times New Roman"/>
        </w:rPr>
        <w:t>Нести расходы по оплате коммунальных и эксплуатационных услуг.</w:t>
      </w:r>
    </w:p>
    <w:p w:rsidR="00685F05" w:rsidRPr="00FA65AA" w:rsidRDefault="00685F05" w:rsidP="00685F05">
      <w:pPr>
        <w:autoSpaceDE w:val="0"/>
        <w:autoSpaceDN w:val="0"/>
        <w:adjustRightInd w:val="0"/>
        <w:spacing w:after="0" w:line="240" w:lineRule="auto"/>
        <w:ind w:firstLine="567"/>
        <w:jc w:val="both"/>
        <w:rPr>
          <w:rStyle w:val="extended-textshort"/>
          <w:rFonts w:ascii="Times New Roman" w:hAnsi="Times New Roman"/>
        </w:rPr>
      </w:pPr>
      <w:r w:rsidRPr="00FA65AA">
        <w:rPr>
          <w:rFonts w:ascii="Times New Roman" w:hAnsi="Times New Roman"/>
        </w:rPr>
        <w:lastRenderedPageBreak/>
        <w:t>2.2.21. Соблюдать требования п.п.1 п. 1 статьи 3 Закона Мурманской области от 03.07.2015 № 1888-01-ЗМО «Об обеспечении тишины и покоя граждан на территории Мурманской области», в части недопущения нарушения тишины и покоя граждан.</w:t>
      </w:r>
    </w:p>
    <w:p w:rsidR="00685F05" w:rsidRPr="00B133F2" w:rsidRDefault="00685F05" w:rsidP="00685F05">
      <w:pPr>
        <w:numPr>
          <w:ilvl w:val="0"/>
          <w:numId w:val="6"/>
        </w:numPr>
        <w:tabs>
          <w:tab w:val="clear" w:pos="360"/>
          <w:tab w:val="num" w:pos="2771"/>
        </w:tabs>
        <w:spacing w:after="0" w:line="240" w:lineRule="auto"/>
        <w:ind w:left="2771"/>
        <w:rPr>
          <w:rFonts w:ascii="Times New Roman" w:hAnsi="Times New Roman"/>
          <w:color w:val="00000A"/>
          <w:lang w:eastAsia="ar-SA"/>
        </w:rPr>
      </w:pPr>
      <w:r w:rsidRPr="00B133F2">
        <w:rPr>
          <w:rFonts w:ascii="Times New Roman" w:hAnsi="Times New Roman"/>
          <w:b/>
          <w:color w:val="00000A"/>
          <w:lang w:eastAsia="ar-SA"/>
        </w:rPr>
        <w:t>ПЛАТЕЖИ И РАСЧЕТЫ ПО ДОГОВОРУ</w:t>
      </w:r>
    </w:p>
    <w:p w:rsidR="00685F05" w:rsidRPr="00B133F2" w:rsidRDefault="00685F05" w:rsidP="00685F05">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3.1. </w:t>
      </w:r>
      <w:r w:rsidRPr="00B133F2">
        <w:rPr>
          <w:rFonts w:ascii="Times New Roman" w:hAnsi="Times New Roman"/>
          <w:b/>
        </w:rPr>
        <w:t>Плата за пользование арендуемым Имуществом:</w:t>
      </w:r>
      <w:r w:rsidRPr="00B133F2">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__________ г. № _________________ Лот № 1 (протокол от __________ г. № ___) </w:t>
      </w:r>
      <w:r w:rsidRPr="00B133F2">
        <w:rPr>
          <w:rFonts w:ascii="Times New Roman" w:hAnsi="Times New Roman"/>
          <w:b/>
        </w:rPr>
        <w:t xml:space="preserve">и составляет </w:t>
      </w:r>
      <w:r w:rsidRPr="00B133F2">
        <w:rPr>
          <w:rFonts w:ascii="Times New Roman" w:eastAsia="Times New Roman" w:hAnsi="Times New Roman"/>
          <w:b/>
          <w:kern w:val="1"/>
        </w:rPr>
        <w:t>____________________</w:t>
      </w:r>
      <w:proofErr w:type="gramStart"/>
      <w:r w:rsidRPr="00B133F2">
        <w:rPr>
          <w:rFonts w:ascii="Times New Roman" w:eastAsia="Times New Roman" w:hAnsi="Times New Roman"/>
          <w:b/>
          <w:kern w:val="1"/>
        </w:rPr>
        <w:t>_</w:t>
      </w:r>
      <w:r w:rsidRPr="00B133F2">
        <w:rPr>
          <w:rFonts w:ascii="Times New Roman" w:eastAsia="Times New Roman" w:hAnsi="Times New Roman"/>
          <w:kern w:val="1"/>
        </w:rPr>
        <w:t xml:space="preserve"> </w:t>
      </w:r>
      <w:r w:rsidRPr="00B133F2">
        <w:rPr>
          <w:rFonts w:ascii="Times New Roman" w:eastAsia="Times New Roman" w:hAnsi="Times New Roman"/>
          <w:b/>
          <w:color w:val="00000A"/>
          <w:kern w:val="1"/>
        </w:rPr>
        <w:t xml:space="preserve"> руб.</w:t>
      </w:r>
      <w:proofErr w:type="gramEnd"/>
      <w:r w:rsidRPr="00B133F2">
        <w:rPr>
          <w:rFonts w:ascii="Times New Roman" w:eastAsia="Times New Roman" w:hAnsi="Times New Roman"/>
          <w:b/>
          <w:color w:val="00000A"/>
          <w:kern w:val="1"/>
        </w:rPr>
        <w:t xml:space="preserve"> (___________ в месяц).</w:t>
      </w:r>
    </w:p>
    <w:p w:rsidR="00685F05" w:rsidRPr="00B133F2" w:rsidRDefault="00685F05" w:rsidP="00685F05">
      <w:pPr>
        <w:spacing w:after="0" w:line="240" w:lineRule="auto"/>
        <w:ind w:firstLine="567"/>
        <w:jc w:val="both"/>
        <w:rPr>
          <w:rFonts w:ascii="Times New Roman" w:eastAsia="Times New Roman" w:hAnsi="Times New Roman"/>
          <w:b/>
          <w:color w:val="00000A"/>
          <w:kern w:val="1"/>
        </w:rPr>
      </w:pPr>
      <w:r w:rsidRPr="00B133F2">
        <w:rPr>
          <w:rFonts w:ascii="Times New Roman" w:hAnsi="Times New Roman"/>
        </w:rPr>
        <w:t xml:space="preserve">Плата за пользование арендуемым Имуществом перечисляется Арендатором </w:t>
      </w:r>
      <w:r w:rsidRPr="00B133F2">
        <w:rPr>
          <w:rFonts w:ascii="Times New Roman" w:hAnsi="Times New Roman"/>
          <w:b/>
          <w:u w:val="single"/>
        </w:rPr>
        <w:t>ежемесячно не позднее 25 числа текущего месяца</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sz w:val="22"/>
          <w:szCs w:val="22"/>
        </w:rPr>
        <w:t xml:space="preserve">Наименование получателя: </w:t>
      </w:r>
      <w:r w:rsidRPr="00B133F2">
        <w:rPr>
          <w:rFonts w:ascii="Times New Roman" w:hAnsi="Times New Roman"/>
          <w:b w:val="0"/>
          <w:sz w:val="22"/>
          <w:szCs w:val="22"/>
        </w:rPr>
        <w:t>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w:t>
      </w:r>
      <w:r w:rsidRPr="00B133F2">
        <w:rPr>
          <w:rFonts w:ascii="Times New Roman" w:hAnsi="Times New Roman"/>
          <w:b w:val="0"/>
          <w:sz w:val="22"/>
          <w:szCs w:val="22"/>
          <w:lang w:val="en-US"/>
        </w:rPr>
        <w:t>Q</w:t>
      </w:r>
      <w:r w:rsidRPr="00B133F2">
        <w:rPr>
          <w:rFonts w:ascii="Times New Roman" w:hAnsi="Times New Roman"/>
          <w:b w:val="0"/>
          <w:sz w:val="22"/>
          <w:szCs w:val="22"/>
        </w:rPr>
        <w:t>36210)</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ИНН получателя: 5117300559</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КПП получателя: 511701001</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ОКТМО получателя: 47528000</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Наименование банка получателя: ОТДЕЛЕНИЕ МУРМАНСК БАНКА РОССИИ//УФК по Мурманской области г. Мурманск </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БИК банка получателя: 014705901</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Единый казначейский счёт: 401 028 107 453 700 000 41  </w:t>
      </w:r>
    </w:p>
    <w:p w:rsidR="00685F05" w:rsidRPr="00B133F2" w:rsidRDefault="00685F05" w:rsidP="00685F05">
      <w:pPr>
        <w:pStyle w:val="a0"/>
        <w:spacing w:line="240" w:lineRule="auto"/>
        <w:ind w:firstLine="709"/>
        <w:jc w:val="both"/>
        <w:rPr>
          <w:rFonts w:ascii="Times New Roman" w:hAnsi="Times New Roman"/>
          <w:b w:val="0"/>
          <w:sz w:val="22"/>
          <w:szCs w:val="22"/>
        </w:rPr>
      </w:pPr>
      <w:r w:rsidRPr="00B133F2">
        <w:rPr>
          <w:rFonts w:ascii="Times New Roman" w:hAnsi="Times New Roman"/>
          <w:b w:val="0"/>
          <w:sz w:val="22"/>
          <w:szCs w:val="22"/>
        </w:rPr>
        <w:t xml:space="preserve">Казначейский счёт для отражения операций со средствами во временном распоряжении: 03100643000000014900 </w:t>
      </w:r>
    </w:p>
    <w:p w:rsidR="00685F05" w:rsidRPr="00B133F2" w:rsidRDefault="00685F05" w:rsidP="00685F05">
      <w:pPr>
        <w:spacing w:after="0" w:line="240" w:lineRule="auto"/>
        <w:ind w:firstLine="709"/>
        <w:jc w:val="both"/>
        <w:rPr>
          <w:rFonts w:ascii="Times New Roman" w:hAnsi="Times New Roman"/>
        </w:rPr>
      </w:pPr>
      <w:r w:rsidRPr="00B133F2">
        <w:rPr>
          <w:rFonts w:ascii="Times New Roman" w:hAnsi="Times New Roman"/>
          <w:lang w:eastAsia="zh-CN"/>
        </w:rPr>
        <w:t xml:space="preserve">Код бюджетной классификации (КБК): </w:t>
      </w:r>
      <w:r w:rsidRPr="00B133F2">
        <w:rPr>
          <w:rFonts w:ascii="Times New Roman" w:hAnsi="Times New Roman"/>
          <w:b/>
        </w:rPr>
        <w:t>917 111 05074 14 0000 120</w:t>
      </w:r>
      <w:r w:rsidRPr="00B133F2">
        <w:t xml:space="preserve"> </w:t>
      </w:r>
      <w:r w:rsidRPr="00B133F2">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B133F2">
        <w:rPr>
          <w:rFonts w:ascii="Times New Roman" w:hAnsi="Times New Roman"/>
        </w:rPr>
        <w:t>.</w:t>
      </w:r>
    </w:p>
    <w:p w:rsidR="00685F05" w:rsidRPr="00B133F2" w:rsidRDefault="00685F05" w:rsidP="00685F05">
      <w:pPr>
        <w:spacing w:after="0" w:line="240" w:lineRule="auto"/>
        <w:jc w:val="both"/>
        <w:rPr>
          <w:rFonts w:ascii="Times New Roman" w:hAnsi="Times New Roman"/>
        </w:rPr>
      </w:pPr>
      <w:r w:rsidRPr="00B133F2">
        <w:rPr>
          <w:rFonts w:ascii="Times New Roman" w:hAnsi="Times New Roman"/>
          <w:i/>
        </w:rPr>
        <w:t>Штрафные санкции, пени перечисляются на КБК: 917 1 16 07090 14 0000 140</w:t>
      </w:r>
    </w:p>
    <w:p w:rsidR="00685F05" w:rsidRPr="00FA65AA" w:rsidRDefault="00685F05" w:rsidP="00685F05">
      <w:pPr>
        <w:spacing w:after="0" w:line="240" w:lineRule="auto"/>
        <w:ind w:firstLine="567"/>
        <w:jc w:val="both"/>
        <w:rPr>
          <w:rFonts w:ascii="Times New Roman" w:hAnsi="Times New Roman"/>
        </w:rPr>
      </w:pPr>
    </w:p>
    <w:p w:rsidR="00685F05" w:rsidRPr="00FA65AA" w:rsidRDefault="00685F05" w:rsidP="00685F05">
      <w:pPr>
        <w:pStyle w:val="a5"/>
        <w:spacing w:after="0" w:line="240" w:lineRule="auto"/>
        <w:ind w:left="0"/>
        <w:jc w:val="both"/>
        <w:rPr>
          <w:rFonts w:ascii="Times New Roman" w:hAnsi="Times New Roman"/>
        </w:rPr>
      </w:pPr>
      <w:r w:rsidRPr="00FA65AA">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685F05" w:rsidRPr="00FA65AA" w:rsidRDefault="00685F05" w:rsidP="00685F05">
      <w:pPr>
        <w:pStyle w:val="a5"/>
        <w:tabs>
          <w:tab w:val="left" w:pos="0"/>
        </w:tabs>
        <w:spacing w:after="0" w:line="240" w:lineRule="auto"/>
        <w:ind w:left="0" w:firstLine="413"/>
        <w:jc w:val="both"/>
        <w:rPr>
          <w:rFonts w:ascii="Times New Roman" w:hAnsi="Times New Roman"/>
        </w:rPr>
      </w:pPr>
      <w:r w:rsidRPr="00FA65AA">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685F05" w:rsidRPr="00FA65AA" w:rsidRDefault="00685F05" w:rsidP="00685F05">
      <w:pPr>
        <w:spacing w:after="0" w:line="240" w:lineRule="auto"/>
        <w:ind w:firstLine="567"/>
        <w:jc w:val="both"/>
        <w:rPr>
          <w:rFonts w:ascii="Times New Roman" w:eastAsia="Times New Roman" w:hAnsi="Times New Roman"/>
          <w:color w:val="00000A"/>
          <w:kern w:val="1"/>
        </w:rPr>
      </w:pPr>
      <w:r w:rsidRPr="00FA65AA">
        <w:rPr>
          <w:rFonts w:ascii="Times New Roman" w:hAnsi="Times New Roman"/>
        </w:rPr>
        <w:t xml:space="preserve">3.4 </w:t>
      </w:r>
      <w:r w:rsidRPr="00FA65AA">
        <w:rPr>
          <w:rFonts w:ascii="Times New Roman" w:eastAsia="Times New Roman" w:hAnsi="Times New Roman"/>
          <w:color w:val="00000A"/>
          <w:kern w:val="1"/>
        </w:rPr>
        <w:t xml:space="preserve">Размер арендной платы </w:t>
      </w:r>
      <w:r w:rsidRPr="00FA65AA">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A65AA">
        <w:rPr>
          <w:rFonts w:ascii="Times New Roman" w:eastAsia="Times New Roman" w:hAnsi="Times New Roman"/>
          <w:color w:val="00000A"/>
          <w:kern w:val="1"/>
        </w:rPr>
        <w:t xml:space="preserve"> результатами проведенного открытого аукциона </w:t>
      </w:r>
      <w:proofErr w:type="gramStart"/>
      <w:r w:rsidRPr="00FA65AA">
        <w:rPr>
          <w:rFonts w:ascii="Times New Roman" w:eastAsia="Times New Roman" w:hAnsi="Times New Roman"/>
          <w:color w:val="00000A"/>
          <w:kern w:val="1"/>
        </w:rPr>
        <w:t>в размере</w:t>
      </w:r>
      <w:proofErr w:type="gramEnd"/>
      <w:r w:rsidRPr="00FA65AA">
        <w:rPr>
          <w:rFonts w:ascii="Times New Roman" w:eastAsia="Times New Roman" w:hAnsi="Times New Roman"/>
          <w:color w:val="00000A"/>
          <w:kern w:val="1"/>
        </w:rPr>
        <w:t xml:space="preserve"> указанном в п. 3.1 настоящего Договора. </w:t>
      </w:r>
    </w:p>
    <w:p w:rsidR="00685F05" w:rsidRPr="00FA65AA" w:rsidRDefault="00685F05" w:rsidP="00685F05">
      <w:pPr>
        <w:spacing w:after="0" w:line="240" w:lineRule="auto"/>
        <w:ind w:firstLine="567"/>
        <w:jc w:val="both"/>
        <w:rPr>
          <w:rFonts w:ascii="Times New Roman" w:eastAsia="Times New Roman" w:hAnsi="Times New Roman"/>
          <w:color w:val="00000A"/>
          <w:kern w:val="1"/>
        </w:rPr>
      </w:pPr>
      <w:r w:rsidRPr="00FA65AA">
        <w:rPr>
          <w:rFonts w:ascii="Times New Roman" w:eastAsia="Times New Roman" w:hAnsi="Times New Roman"/>
          <w:color w:val="00000A"/>
          <w:kern w:val="1"/>
        </w:rPr>
        <w:t xml:space="preserve">В случае изменения </w:t>
      </w:r>
      <w:r w:rsidRPr="00FA65AA">
        <w:rPr>
          <w:rFonts w:ascii="Times New Roman" w:hAnsi="Times New Roman"/>
          <w:color w:val="00000A"/>
          <w:lang w:eastAsia="ar-SA"/>
        </w:rPr>
        <w:t>указанных нормативных правовых актов</w:t>
      </w:r>
      <w:r w:rsidRPr="00FA65AA">
        <w:rPr>
          <w:rFonts w:ascii="Times New Roman" w:eastAsia="Times New Roman" w:hAnsi="Times New Roman"/>
          <w:color w:val="00000A"/>
          <w:kern w:val="1"/>
        </w:rPr>
        <w:t xml:space="preserve">, Арендодатель в одностороннем порядке изменяет расчет арендной платы и направляет </w:t>
      </w:r>
      <w:proofErr w:type="gramStart"/>
      <w:r w:rsidRPr="00FA65AA">
        <w:rPr>
          <w:rFonts w:ascii="Times New Roman" w:eastAsia="Times New Roman" w:hAnsi="Times New Roman"/>
          <w:color w:val="00000A"/>
          <w:kern w:val="1"/>
        </w:rPr>
        <w:t>Арендатору</w:t>
      </w:r>
      <w:proofErr w:type="gramEnd"/>
      <w:r w:rsidRPr="00FA65AA">
        <w:rPr>
          <w:rFonts w:ascii="Times New Roman" w:eastAsia="Times New Roman" w:hAnsi="Times New Roman"/>
          <w:color w:val="00000A"/>
          <w:kern w:val="1"/>
        </w:rPr>
        <w:t xml:space="preserve"> корректирующий расчет арендной платы, утвержденный Арендодателем.</w:t>
      </w:r>
    </w:p>
    <w:p w:rsidR="00685F05" w:rsidRPr="00FA65AA" w:rsidRDefault="00685F05" w:rsidP="00685F05">
      <w:pPr>
        <w:spacing w:after="0" w:line="240" w:lineRule="auto"/>
        <w:ind w:firstLine="567"/>
        <w:jc w:val="both"/>
        <w:rPr>
          <w:rFonts w:ascii="Times New Roman" w:hAnsi="Times New Roman"/>
        </w:rPr>
      </w:pPr>
      <w:r w:rsidRPr="00FA65AA">
        <w:rPr>
          <w:rFonts w:ascii="Times New Roman" w:eastAsia="Times New Roman" w:hAnsi="Times New Roman"/>
          <w:color w:val="00000A"/>
          <w:kern w:val="1"/>
        </w:rPr>
        <w:t>Арендатор обязан вносить арендную плату, согласно указанному корректирующему расчету арендной платы с даты определенной в вступивших в силу изменений и дополнений нормативных актов.</w:t>
      </w:r>
    </w:p>
    <w:p w:rsidR="00685F05" w:rsidRPr="00FA65AA" w:rsidRDefault="00685F05" w:rsidP="00685F05">
      <w:pPr>
        <w:spacing w:after="0" w:line="240" w:lineRule="auto"/>
        <w:ind w:firstLine="567"/>
        <w:jc w:val="both"/>
        <w:rPr>
          <w:rFonts w:ascii="Times New Roman" w:hAnsi="Times New Roman"/>
        </w:rPr>
      </w:pPr>
      <w:r w:rsidRPr="00FA65AA">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685F05" w:rsidRDefault="00685F05" w:rsidP="00685F05">
      <w:pPr>
        <w:spacing w:after="0" w:line="240" w:lineRule="auto"/>
        <w:ind w:firstLine="567"/>
        <w:jc w:val="both"/>
        <w:rPr>
          <w:rFonts w:ascii="Times New Roman" w:hAnsi="Times New Roman"/>
        </w:rPr>
      </w:pPr>
      <w:r w:rsidRPr="00FA65AA">
        <w:rPr>
          <w:rFonts w:ascii="Times New Roman" w:hAnsi="Times New Roman"/>
        </w:rPr>
        <w:t>3.6. Аренд</w:t>
      </w:r>
      <w:r>
        <w:rPr>
          <w:rFonts w:ascii="Times New Roman" w:hAnsi="Times New Roman"/>
        </w:rPr>
        <w:t xml:space="preserve">атор самостоятельно оплачивает </w:t>
      </w:r>
      <w:r w:rsidRPr="00FA65AA">
        <w:rPr>
          <w:rFonts w:ascii="Times New Roman" w:hAnsi="Times New Roman"/>
        </w:rPr>
        <w:t xml:space="preserve">юридическим и физическим </w:t>
      </w:r>
      <w:r>
        <w:rPr>
          <w:rFonts w:ascii="Times New Roman" w:hAnsi="Times New Roman"/>
        </w:rPr>
        <w:t xml:space="preserve">лицам, предоставляющим услуги, </w:t>
      </w:r>
      <w:r w:rsidRPr="00FA65AA">
        <w:rPr>
          <w:rFonts w:ascii="Times New Roman" w:hAnsi="Times New Roman"/>
        </w:rPr>
        <w:t>связанные с текущей эксплуатацией и содержанием арендуемого Имущества.</w:t>
      </w:r>
    </w:p>
    <w:p w:rsidR="00685F05" w:rsidRPr="00FA65AA" w:rsidRDefault="00685F05" w:rsidP="00685F05">
      <w:pPr>
        <w:spacing w:after="0" w:line="240" w:lineRule="auto"/>
        <w:ind w:firstLine="567"/>
        <w:jc w:val="both"/>
        <w:rPr>
          <w:rFonts w:ascii="Times New Roman" w:hAnsi="Times New Roman"/>
        </w:rPr>
      </w:pPr>
    </w:p>
    <w:p w:rsidR="00685F05" w:rsidRPr="00FA65AA" w:rsidRDefault="00685F05" w:rsidP="00685F05">
      <w:pPr>
        <w:pStyle w:val="ConsNormal"/>
        <w:widowControl/>
        <w:spacing w:line="240" w:lineRule="auto"/>
        <w:ind w:right="0" w:hanging="360"/>
        <w:jc w:val="center"/>
        <w:rPr>
          <w:rFonts w:ascii="Times New Roman" w:hAnsi="Times New Roman" w:cs="Times New Roman"/>
          <w:sz w:val="22"/>
          <w:szCs w:val="22"/>
        </w:rPr>
      </w:pPr>
      <w:r w:rsidRPr="00FA65AA">
        <w:rPr>
          <w:rFonts w:ascii="Times New Roman" w:hAnsi="Times New Roman" w:cs="Times New Roman"/>
          <w:b/>
          <w:caps/>
          <w:sz w:val="22"/>
          <w:szCs w:val="22"/>
        </w:rPr>
        <w:t>4. Ответственность сторон</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4.2. В случае несвоевременной </w:t>
      </w:r>
      <w:r w:rsidRPr="00FA65AA">
        <w:rPr>
          <w:rFonts w:ascii="Times New Roman" w:hAnsi="Times New Roman" w:cs="Times New Roman"/>
          <w:sz w:val="22"/>
          <w:szCs w:val="22"/>
        </w:rPr>
        <w:t xml:space="preserve">уплаты Арендатором платежей в сроки, установленные пунктом </w:t>
      </w:r>
      <w:proofErr w:type="gramStart"/>
      <w:r w:rsidRPr="00FA65AA">
        <w:rPr>
          <w:rFonts w:ascii="Times New Roman" w:hAnsi="Times New Roman" w:cs="Times New Roman"/>
          <w:sz w:val="22"/>
          <w:szCs w:val="22"/>
        </w:rPr>
        <w:t>3.1  настоящего</w:t>
      </w:r>
      <w:proofErr w:type="gramEnd"/>
      <w:r w:rsidRPr="00FA65AA">
        <w:rPr>
          <w:rFonts w:ascii="Times New Roman" w:hAnsi="Times New Roman" w:cs="Times New Roman"/>
          <w:sz w:val="22"/>
          <w:szCs w:val="22"/>
        </w:rPr>
        <w:t xml:space="preserve">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 xml:space="preserve">4.3. </w:t>
      </w:r>
      <w:r w:rsidRPr="00FA65AA">
        <w:rPr>
          <w:rFonts w:ascii="Times New Roman" w:hAnsi="Times New Roman" w:cs="Times New Roman"/>
          <w:b/>
          <w:sz w:val="22"/>
          <w:szCs w:val="22"/>
          <w:u w:val="single"/>
        </w:rPr>
        <w:t xml:space="preserve">В случае неуплаты платежей (более двух раз подряд) </w:t>
      </w:r>
      <w:r w:rsidRPr="00FA65AA">
        <w:rPr>
          <w:rFonts w:ascii="Times New Roman" w:hAnsi="Times New Roman" w:cs="Times New Roman"/>
          <w:sz w:val="22"/>
          <w:szCs w:val="22"/>
        </w:rPr>
        <w:t xml:space="preserve">в течение срока действия Договора Арендатор обязан заплатить </w:t>
      </w:r>
      <w:r w:rsidRPr="00FA65AA">
        <w:rPr>
          <w:rFonts w:ascii="Times New Roman" w:hAnsi="Times New Roman" w:cs="Times New Roman"/>
          <w:b/>
          <w:sz w:val="22"/>
          <w:szCs w:val="22"/>
          <w:u w:val="single"/>
        </w:rPr>
        <w:t>штраф, в размере месячной арендной платы</w:t>
      </w:r>
      <w:r w:rsidRPr="00FA65AA">
        <w:rPr>
          <w:rFonts w:ascii="Times New Roman" w:hAnsi="Times New Roman" w:cs="Times New Roman"/>
          <w:sz w:val="22"/>
          <w:szCs w:val="22"/>
        </w:rPr>
        <w:t xml:space="preserve"> в местный бюджет на счет, указанный в п.3.1. Договора на код штрафных санкций.</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lastRenderedPageBreak/>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Pr>
          <w:rFonts w:ascii="Times New Roman" w:hAnsi="Times New Roman" w:cs="Times New Roman"/>
          <w:sz w:val="22"/>
          <w:szCs w:val="22"/>
        </w:rPr>
        <w:t xml:space="preserve">Ущерб определяется в соответствии с действующим законодательством РФ </w:t>
      </w:r>
      <w:r w:rsidRPr="00FA65AA">
        <w:rPr>
          <w:rFonts w:ascii="Times New Roman" w:hAnsi="Times New Roman" w:cs="Times New Roman"/>
          <w:sz w:val="22"/>
          <w:szCs w:val="22"/>
        </w:rPr>
        <w:t>комиссией, назначаемой Арендодателем с привлечением уполномоченных служб.</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При этом настоящий Договор не считается продленным.</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b/>
          <w:caps/>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5. Порядок изменения, расторжения, прекращения и</w:t>
      </w:r>
    </w:p>
    <w:p w:rsidR="00685F05" w:rsidRPr="00FA65AA" w:rsidRDefault="00685F05" w:rsidP="00685F05">
      <w:pPr>
        <w:pStyle w:val="ConsNormal"/>
        <w:widowControl/>
        <w:spacing w:line="240" w:lineRule="auto"/>
        <w:ind w:right="0" w:firstLine="0"/>
        <w:jc w:val="center"/>
        <w:rPr>
          <w:rFonts w:ascii="Times New Roman" w:hAnsi="Times New Roman" w:cs="Times New Roman"/>
          <w:b/>
          <w:caps/>
          <w:sz w:val="22"/>
          <w:szCs w:val="22"/>
        </w:rPr>
      </w:pPr>
      <w:r w:rsidRPr="00FA65AA">
        <w:rPr>
          <w:rFonts w:ascii="Times New Roman" w:hAnsi="Times New Roman" w:cs="Times New Roman"/>
          <w:b/>
          <w:caps/>
          <w:sz w:val="22"/>
          <w:szCs w:val="22"/>
        </w:rPr>
        <w:t>продления Договора</w:t>
      </w:r>
    </w:p>
    <w:p w:rsidR="00685F05" w:rsidRPr="00FA65AA" w:rsidRDefault="00685F05" w:rsidP="00685F05">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685F05" w:rsidRPr="00FA65AA"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685F05"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685F05" w:rsidRPr="00B133F2" w:rsidRDefault="00685F05" w:rsidP="00685F05">
      <w:pPr>
        <w:tabs>
          <w:tab w:val="left" w:pos="1134"/>
        </w:tabs>
        <w:spacing w:after="0" w:line="240" w:lineRule="auto"/>
        <w:ind w:firstLine="540"/>
        <w:jc w:val="both"/>
        <w:rPr>
          <w:rFonts w:ascii="Times New Roman" w:eastAsia="Times New Roman" w:hAnsi="Times New Roman"/>
          <w:color w:val="00000A"/>
          <w:kern w:val="1"/>
          <w:lang w:eastAsia="ru-RU"/>
        </w:rPr>
      </w:pPr>
      <w:r w:rsidRPr="00B133F2">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а) Арендатор </w:t>
      </w:r>
      <w:r w:rsidRPr="00B133F2">
        <w:rPr>
          <w:rFonts w:ascii="Times New Roman" w:hAnsi="Times New Roman" w:cs="Times New Roman"/>
          <w:sz w:val="22"/>
          <w:szCs w:val="22"/>
        </w:rPr>
        <w:t xml:space="preserve">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w:t>
      </w:r>
      <w:proofErr w:type="gramStart"/>
      <w:r>
        <w:rPr>
          <w:rFonts w:ascii="Times New Roman" w:hAnsi="Times New Roman" w:cs="Times New Roman"/>
          <w:sz w:val="22"/>
          <w:szCs w:val="22"/>
        </w:rPr>
        <w:t>в срок</w:t>
      </w:r>
      <w:proofErr w:type="gramEnd"/>
      <w:r>
        <w:rPr>
          <w:rFonts w:ascii="Times New Roman" w:hAnsi="Times New Roman" w:cs="Times New Roman"/>
          <w:sz w:val="22"/>
          <w:szCs w:val="22"/>
        </w:rPr>
        <w:t xml:space="preserve"> указанный в пункте 2.2.2</w:t>
      </w:r>
      <w:r w:rsidRPr="00B133F2">
        <w:rPr>
          <w:rFonts w:ascii="Times New Roman" w:hAnsi="Times New Roman" w:cs="Times New Roman"/>
          <w:sz w:val="22"/>
          <w:szCs w:val="22"/>
        </w:rPr>
        <w:t>.</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д) при сдаче Имущества в субаренду;</w:t>
      </w:r>
    </w:p>
    <w:p w:rsidR="00685F05" w:rsidRDefault="00685F05" w:rsidP="00685F05">
      <w:pPr>
        <w:pStyle w:val="ConsNormal"/>
        <w:widowControl/>
        <w:spacing w:line="240" w:lineRule="auto"/>
        <w:ind w:right="0" w:firstLine="540"/>
        <w:jc w:val="both"/>
        <w:rPr>
          <w:rFonts w:ascii="Times New Roman" w:hAnsi="Times New Roman" w:cs="Times New Roman"/>
          <w:sz w:val="22"/>
          <w:szCs w:val="22"/>
        </w:rPr>
      </w:pPr>
      <w:r w:rsidRPr="00B133F2">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685F05" w:rsidRPr="00B133F2" w:rsidRDefault="00685F05" w:rsidP="00685F05">
      <w:pPr>
        <w:pStyle w:val="ConsNormal"/>
        <w:widowControl/>
        <w:spacing w:line="240" w:lineRule="auto"/>
        <w:ind w:right="0" w:firstLine="540"/>
        <w:jc w:val="both"/>
        <w:rPr>
          <w:rFonts w:ascii="Times New Roman" w:hAnsi="Times New Roman" w:cs="Times New Roman"/>
          <w:sz w:val="22"/>
          <w:szCs w:val="22"/>
        </w:rPr>
      </w:pPr>
      <w:r>
        <w:rPr>
          <w:rFonts w:ascii="Times New Roman" w:hAnsi="Times New Roman" w:cs="Times New Roman"/>
          <w:sz w:val="22"/>
          <w:szCs w:val="22"/>
        </w:rPr>
        <w:t xml:space="preserve">ж) в случае неисполнения </w:t>
      </w:r>
      <w:r w:rsidRPr="00FA65AA">
        <w:rPr>
          <w:rFonts w:ascii="Times New Roman" w:hAnsi="Times New Roman" w:cs="Times New Roman"/>
          <w:sz w:val="22"/>
          <w:szCs w:val="22"/>
        </w:rPr>
        <w:t xml:space="preserve">Арендатором обязательств, предусмотренных пунктом 2.2.21. настоящего Договора, после </w:t>
      </w:r>
      <w:proofErr w:type="spellStart"/>
      <w:r w:rsidRPr="00FA65AA">
        <w:rPr>
          <w:rFonts w:ascii="Times New Roman" w:hAnsi="Times New Roman" w:cs="Times New Roman"/>
          <w:sz w:val="22"/>
          <w:szCs w:val="22"/>
        </w:rPr>
        <w:t>двухкратного</w:t>
      </w:r>
      <w:proofErr w:type="spellEnd"/>
      <w:r w:rsidRPr="00FA65AA">
        <w:rPr>
          <w:rFonts w:ascii="Times New Roman" w:hAnsi="Times New Roman" w:cs="Times New Roman"/>
          <w:sz w:val="22"/>
          <w:szCs w:val="22"/>
        </w:rPr>
        <w:t xml:space="preserve"> предупреждения Арендодателя о недопущении нарушения требований п.п.1 п. 1 статьи 3 Закона Мурманской области от 03.07.2015 № 1888-01-ЗМО «Об обеспечении тишины и покоя граждан на </w:t>
      </w:r>
      <w:r>
        <w:rPr>
          <w:rFonts w:ascii="Times New Roman" w:hAnsi="Times New Roman" w:cs="Times New Roman"/>
          <w:sz w:val="22"/>
          <w:szCs w:val="22"/>
        </w:rPr>
        <w:t>территории Мурманской области».</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685F05" w:rsidRPr="00FA65AA" w:rsidRDefault="00685F05" w:rsidP="00685F05">
      <w:pPr>
        <w:pStyle w:val="ConsNormal"/>
        <w:widowControl/>
        <w:tabs>
          <w:tab w:val="left" w:pos="567"/>
        </w:tabs>
        <w:spacing w:line="240" w:lineRule="auto"/>
        <w:ind w:right="0" w:firstLine="567"/>
        <w:jc w:val="both"/>
        <w:rPr>
          <w:rFonts w:ascii="Times New Roman" w:hAnsi="Times New Roman" w:cs="Times New Roman"/>
          <w:sz w:val="22"/>
          <w:szCs w:val="22"/>
        </w:rPr>
      </w:pPr>
      <w:r w:rsidRPr="00FA65AA">
        <w:rPr>
          <w:rFonts w:ascii="Times New Roman" w:hAnsi="Times New Roman" w:cs="Times New Roman"/>
          <w:sz w:val="22"/>
          <w:szCs w:val="22"/>
        </w:rPr>
        <w:lastRenderedPageBreak/>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685F05" w:rsidRPr="00FA65AA" w:rsidRDefault="00685F05" w:rsidP="00685F05">
      <w:pPr>
        <w:suppressAutoHyphens/>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zh-CN"/>
        </w:rPr>
        <w:t>5.6. По требованию Арендодателя или Арендатора настоящий Договор может быть расторгнут в случае ликвид</w:t>
      </w:r>
      <w:r>
        <w:rPr>
          <w:rFonts w:ascii="Times New Roman" w:eastAsia="Times New Roman" w:hAnsi="Times New Roman"/>
          <w:color w:val="00000A"/>
          <w:kern w:val="1"/>
          <w:lang w:eastAsia="zh-CN"/>
        </w:rPr>
        <w:t xml:space="preserve">ации или реорганизации Сторон, </w:t>
      </w:r>
      <w:r w:rsidRPr="00FA65AA">
        <w:rPr>
          <w:rFonts w:ascii="Times New Roman" w:eastAsia="Times New Roman" w:hAnsi="Times New Roman"/>
          <w:color w:val="00000A"/>
          <w:kern w:val="1"/>
          <w:lang w:eastAsia="zh-CN"/>
        </w:rPr>
        <w:t>утраты статуса индивидуального предпринимателя.</w:t>
      </w:r>
    </w:p>
    <w:p w:rsidR="00685F05" w:rsidRPr="00FA65AA"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685F05" w:rsidRDefault="00685F05" w:rsidP="00685F05">
      <w:pPr>
        <w:spacing w:after="0" w:line="240" w:lineRule="auto"/>
        <w:ind w:firstLine="540"/>
        <w:jc w:val="both"/>
        <w:rPr>
          <w:rFonts w:ascii="Times New Roman" w:eastAsia="Times New Roman" w:hAnsi="Times New Roman"/>
          <w:color w:val="00000A"/>
          <w:kern w:val="1"/>
          <w:lang w:eastAsia="ru-RU"/>
        </w:rPr>
      </w:pPr>
      <w:r w:rsidRPr="00FA65AA">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заключении договора аренды на новый срок.</w:t>
      </w:r>
    </w:p>
    <w:p w:rsidR="00685F05" w:rsidRPr="00FA65AA" w:rsidRDefault="00685F05" w:rsidP="00685F05">
      <w:pPr>
        <w:pStyle w:val="ConsNormal"/>
        <w:widowControl/>
        <w:spacing w:line="240" w:lineRule="auto"/>
        <w:ind w:right="0" w:firstLine="0"/>
        <w:rPr>
          <w:rFonts w:ascii="Times New Roman" w:hAnsi="Times New Roman" w:cs="Times New Roman"/>
          <w:b/>
          <w:caps/>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b/>
          <w:sz w:val="22"/>
          <w:szCs w:val="22"/>
        </w:rPr>
      </w:pPr>
      <w:r w:rsidRPr="00FA65AA">
        <w:rPr>
          <w:rFonts w:ascii="Times New Roman" w:hAnsi="Times New Roman" w:cs="Times New Roman"/>
          <w:b/>
          <w:caps/>
          <w:sz w:val="22"/>
          <w:szCs w:val="22"/>
        </w:rPr>
        <w:t>6. ИНЫЕ условия</w:t>
      </w:r>
    </w:p>
    <w:p w:rsidR="00685F05" w:rsidRPr="00FA65AA" w:rsidRDefault="00685F05" w:rsidP="00685F05">
      <w:pPr>
        <w:pStyle w:val="ConsNormal"/>
        <w:widowControl/>
        <w:spacing w:line="240" w:lineRule="auto"/>
        <w:ind w:right="0" w:firstLine="540"/>
        <w:jc w:val="both"/>
        <w:rPr>
          <w:rFonts w:ascii="Times New Roman" w:hAnsi="Times New Roman" w:cs="Times New Roman"/>
          <w:b/>
          <w:sz w:val="22"/>
          <w:szCs w:val="22"/>
        </w:rPr>
      </w:pPr>
      <w:r w:rsidRPr="00FA65AA">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6.2 Арендатор имеет право запрашивать или перео</w:t>
      </w:r>
      <w:r>
        <w:rPr>
          <w:rFonts w:ascii="Times New Roman" w:hAnsi="Times New Roman" w:cs="Times New Roman"/>
          <w:sz w:val="22"/>
          <w:szCs w:val="22"/>
        </w:rPr>
        <w:t xml:space="preserve">формлять документы, связанные </w:t>
      </w:r>
      <w:proofErr w:type="gramStart"/>
      <w:r>
        <w:rPr>
          <w:rFonts w:ascii="Times New Roman" w:hAnsi="Times New Roman" w:cs="Times New Roman"/>
          <w:sz w:val="22"/>
          <w:szCs w:val="22"/>
        </w:rPr>
        <w:t xml:space="preserve">с </w:t>
      </w:r>
      <w:r w:rsidRPr="00FA65AA">
        <w:rPr>
          <w:rFonts w:ascii="Times New Roman" w:hAnsi="Times New Roman" w:cs="Times New Roman"/>
          <w:sz w:val="22"/>
          <w:szCs w:val="22"/>
        </w:rPr>
        <w:t>технологическим присоединениям</w:t>
      </w:r>
      <w:proofErr w:type="gramEnd"/>
      <w:r w:rsidRPr="00FA65AA">
        <w:rPr>
          <w:rFonts w:ascii="Times New Roman" w:hAnsi="Times New Roman" w:cs="Times New Roman"/>
          <w:sz w:val="22"/>
          <w:szCs w:val="22"/>
        </w:rPr>
        <w:t xml:space="preserve"> к электрическим сетям.</w:t>
      </w:r>
    </w:p>
    <w:p w:rsidR="00685F05" w:rsidRPr="00FA65AA" w:rsidRDefault="00685F05" w:rsidP="00685F05">
      <w:pPr>
        <w:pStyle w:val="ConsNormal"/>
        <w:widowControl/>
        <w:spacing w:line="240" w:lineRule="auto"/>
        <w:ind w:right="0" w:firstLine="540"/>
        <w:jc w:val="both"/>
        <w:rPr>
          <w:rFonts w:ascii="Times New Roman" w:hAnsi="Times New Roman" w:cs="Times New Roman"/>
          <w:sz w:val="22"/>
          <w:szCs w:val="22"/>
        </w:rPr>
      </w:pPr>
      <w:r w:rsidRPr="00FA65AA">
        <w:rPr>
          <w:rFonts w:ascii="Times New Roman" w:hAnsi="Times New Roman" w:cs="Times New Roman"/>
          <w:sz w:val="22"/>
          <w:szCs w:val="22"/>
        </w:rPr>
        <w:t xml:space="preserve">6.3. Настоящий Договор составлен в 3-х экземплярах (по одному для каждой из Сторон, третий - для </w:t>
      </w:r>
      <w:r w:rsidRPr="00FA65AA">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FA65AA">
        <w:rPr>
          <w:rFonts w:ascii="Times New Roman" w:hAnsi="Times New Roman" w:cs="Times New Roman"/>
          <w:sz w:val="22"/>
          <w:szCs w:val="22"/>
        </w:rPr>
        <w:t>), имеющих одинаковую юридическую силу.</w:t>
      </w:r>
    </w:p>
    <w:p w:rsidR="00685F05" w:rsidRDefault="00685F05" w:rsidP="00685F05">
      <w:pPr>
        <w:pStyle w:val="ConsNormal"/>
        <w:widowControl/>
        <w:spacing w:line="240" w:lineRule="auto"/>
        <w:ind w:right="0" w:firstLine="0"/>
        <w:jc w:val="center"/>
        <w:rPr>
          <w:rFonts w:ascii="Times New Roman" w:hAnsi="Times New Roman" w:cs="Times New Roman"/>
          <w:b/>
          <w:caps/>
          <w:color w:val="auto"/>
          <w:sz w:val="22"/>
          <w:szCs w:val="22"/>
        </w:rPr>
      </w:pPr>
    </w:p>
    <w:p w:rsidR="00685F05" w:rsidRPr="00FA65AA" w:rsidRDefault="00685F05" w:rsidP="00685F05">
      <w:pPr>
        <w:pStyle w:val="ConsNormal"/>
        <w:widowControl/>
        <w:spacing w:line="240" w:lineRule="auto"/>
        <w:ind w:right="0" w:firstLine="0"/>
        <w:jc w:val="center"/>
        <w:rPr>
          <w:rFonts w:ascii="Times New Roman" w:hAnsi="Times New Roman" w:cs="Times New Roman"/>
          <w:color w:val="auto"/>
          <w:sz w:val="22"/>
          <w:szCs w:val="22"/>
        </w:rPr>
      </w:pPr>
      <w:r w:rsidRPr="00FA65AA">
        <w:rPr>
          <w:rFonts w:ascii="Times New Roman" w:hAnsi="Times New Roman" w:cs="Times New Roman"/>
          <w:b/>
          <w:caps/>
          <w:color w:val="auto"/>
          <w:sz w:val="22"/>
          <w:szCs w:val="22"/>
        </w:rPr>
        <w:t>7. Дополнительные условия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685F05" w:rsidRPr="00FA65AA" w:rsidRDefault="00685F05" w:rsidP="00685F05">
      <w:pPr>
        <w:numPr>
          <w:ilvl w:val="0"/>
          <w:numId w:val="4"/>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685F05" w:rsidRPr="00FA65AA" w:rsidRDefault="00685F05" w:rsidP="00685F05">
      <w:pPr>
        <w:numPr>
          <w:ilvl w:val="0"/>
          <w:numId w:val="4"/>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Смета стоимости капитального ремонта.</w:t>
      </w:r>
    </w:p>
    <w:p w:rsidR="00685F05" w:rsidRPr="00FA65AA" w:rsidRDefault="00685F05" w:rsidP="00685F05">
      <w:pPr>
        <w:tabs>
          <w:tab w:val="left" w:pos="567"/>
          <w:tab w:val="left" w:pos="1134"/>
        </w:tabs>
        <w:spacing w:after="0" w:line="240" w:lineRule="auto"/>
        <w:ind w:firstLine="567"/>
        <w:jc w:val="both"/>
        <w:rPr>
          <w:rFonts w:ascii="Times New Roman" w:hAnsi="Times New Roman"/>
        </w:rPr>
      </w:pPr>
      <w:r w:rsidRPr="00FA65AA">
        <w:rPr>
          <w:rFonts w:ascii="Times New Roman" w:hAnsi="Times New Roman"/>
        </w:rPr>
        <w:t xml:space="preserve">7.3. Арендодатель вправе запросить дополнительные документы, сведения, информацию, </w:t>
      </w:r>
      <w:proofErr w:type="gramStart"/>
      <w:r w:rsidRPr="00FA65AA">
        <w:rPr>
          <w:rFonts w:ascii="Times New Roman" w:hAnsi="Times New Roman"/>
        </w:rPr>
        <w:t>к документам</w:t>
      </w:r>
      <w:proofErr w:type="gramEnd"/>
      <w:r w:rsidRPr="00FA65AA">
        <w:rPr>
          <w:rFonts w:ascii="Times New Roman" w:hAnsi="Times New Roman"/>
        </w:rPr>
        <w:t xml:space="preserve"> указанным в. 7.2. настоящего Соглашения, при этом срок рассмотрения документов, предусмотренный в п. 7.4. настоящего Соглашения, не продлевается.</w:t>
      </w:r>
    </w:p>
    <w:p w:rsidR="00685F05" w:rsidRPr="00FA65AA" w:rsidRDefault="00685F05" w:rsidP="00685F05">
      <w:pPr>
        <w:tabs>
          <w:tab w:val="left" w:pos="567"/>
          <w:tab w:val="left" w:pos="1134"/>
        </w:tabs>
        <w:spacing w:after="0" w:line="240" w:lineRule="auto"/>
        <w:ind w:firstLine="567"/>
        <w:jc w:val="both"/>
        <w:rPr>
          <w:rFonts w:ascii="Times New Roman" w:hAnsi="Times New Roman"/>
        </w:rPr>
      </w:pPr>
      <w:r w:rsidRPr="00FA65AA">
        <w:rPr>
          <w:rFonts w:ascii="Times New Roman" w:hAnsi="Times New Roman"/>
        </w:rPr>
        <w:t xml:space="preserve">7.4. Арендодатель в срок не более 30 рабочих дней с момента поступления документов, указанных в </w:t>
      </w:r>
      <w:proofErr w:type="spellStart"/>
      <w:r w:rsidRPr="00FA65AA">
        <w:rPr>
          <w:rFonts w:ascii="Times New Roman" w:hAnsi="Times New Roman"/>
        </w:rPr>
        <w:t>п.п</w:t>
      </w:r>
      <w:proofErr w:type="spellEnd"/>
      <w:r w:rsidRPr="00FA65AA">
        <w:rPr>
          <w:rFonts w:ascii="Times New Roman" w:hAnsi="Times New Roman"/>
        </w:rPr>
        <w:t>. 7.2. и 7.3. принимает решение:</w:t>
      </w:r>
    </w:p>
    <w:p w:rsidR="00685F05" w:rsidRPr="00FA65AA" w:rsidRDefault="00685F05" w:rsidP="00685F05">
      <w:pPr>
        <w:numPr>
          <w:ilvl w:val="0"/>
          <w:numId w:val="5"/>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685F05" w:rsidRPr="00FA65AA" w:rsidRDefault="00685F05" w:rsidP="00685F05">
      <w:pPr>
        <w:numPr>
          <w:ilvl w:val="0"/>
          <w:numId w:val="5"/>
        </w:numPr>
        <w:tabs>
          <w:tab w:val="left" w:pos="567"/>
          <w:tab w:val="left" w:pos="1134"/>
        </w:tabs>
        <w:spacing w:after="0" w:line="240" w:lineRule="auto"/>
        <w:ind w:left="0" w:firstLine="567"/>
        <w:jc w:val="both"/>
        <w:rPr>
          <w:rFonts w:ascii="Times New Roman" w:hAnsi="Times New Roman"/>
        </w:rPr>
      </w:pPr>
      <w:r w:rsidRPr="00FA65AA">
        <w:rPr>
          <w:rFonts w:ascii="Times New Roman" w:hAnsi="Times New Roman"/>
        </w:rPr>
        <w:t>Об отказе в согласовании проведения Арендатором капитального ремонта Помещения в счет арендной платы,</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и направляет его Арендатору.</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7.6. Арендатор обязан завершить</w:t>
      </w:r>
      <w:r>
        <w:rPr>
          <w:rFonts w:ascii="Times New Roman" w:hAnsi="Times New Roman"/>
        </w:rPr>
        <w:t xml:space="preserve"> капитальный ремонт Помещения </w:t>
      </w:r>
      <w:proofErr w:type="gramStart"/>
      <w:r>
        <w:rPr>
          <w:rFonts w:ascii="Times New Roman" w:hAnsi="Times New Roman"/>
        </w:rPr>
        <w:t xml:space="preserve">в </w:t>
      </w:r>
      <w:r w:rsidRPr="00FA65AA">
        <w:rPr>
          <w:rFonts w:ascii="Times New Roman" w:hAnsi="Times New Roman"/>
        </w:rPr>
        <w:t>срок</w:t>
      </w:r>
      <w:proofErr w:type="gramEnd"/>
      <w:r w:rsidRPr="00FA65AA">
        <w:rPr>
          <w:rFonts w:ascii="Times New Roman" w:hAnsi="Times New Roman"/>
        </w:rPr>
        <w:t xml:space="preserve"> согласованный с Арендатором.</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7.7. Арендодатель вправе:</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1). Проверять ход и качество капитального ремонта Помещения.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СНиП, технических регламентов. Запрет отдается Арендодателем в письменном виде Арендатору. Запрет являются правовым </w:t>
      </w:r>
      <w:r w:rsidRPr="00FA65AA">
        <w:rPr>
          <w:rFonts w:ascii="Times New Roman" w:hAnsi="Times New Roman"/>
        </w:rPr>
        <w:lastRenderedPageBreak/>
        <w:t xml:space="preserve">документом и </w:t>
      </w:r>
      <w:proofErr w:type="gramStart"/>
      <w:r w:rsidRPr="00FA65AA">
        <w:rPr>
          <w:rFonts w:ascii="Times New Roman" w:hAnsi="Times New Roman"/>
        </w:rPr>
        <w:t>должен регистрироваться</w:t>
      </w:r>
      <w:proofErr w:type="gramEnd"/>
      <w:r w:rsidRPr="00FA65AA">
        <w:rPr>
          <w:rFonts w:ascii="Times New Roman" w:hAnsi="Times New Roman"/>
        </w:rPr>
        <w:t xml:space="preserve"> и храниться у Арендатора на протяжении срока действия настоящего Договора.</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3). Производить любые измерения, отборы образцов материалов и изделий для контроля качества работ.</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7.8. Арендатор при получении запрета, указанного в </w:t>
      </w:r>
      <w:proofErr w:type="spellStart"/>
      <w:r w:rsidRPr="00FA65AA">
        <w:rPr>
          <w:rFonts w:ascii="Times New Roman" w:hAnsi="Times New Roman"/>
        </w:rPr>
        <w:t>п.п</w:t>
      </w:r>
      <w:proofErr w:type="spellEnd"/>
      <w:r w:rsidRPr="00FA65AA">
        <w:rPr>
          <w:rFonts w:ascii="Times New Roman" w:hAnsi="Times New Roman"/>
        </w:rPr>
        <w:t>. 2) п. 7.7 настоящего Соглашения, обязан немедленно прекратить проведение капитального ремонта Помещения.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7.10. Приемка выполненных работ капитального ремонта Помещения проводится </w:t>
      </w:r>
      <w:proofErr w:type="spellStart"/>
      <w:r w:rsidRPr="00FA65AA">
        <w:rPr>
          <w:rFonts w:ascii="Times New Roman" w:hAnsi="Times New Roman"/>
        </w:rPr>
        <w:t>комиссионно</w:t>
      </w:r>
      <w:proofErr w:type="spellEnd"/>
      <w:r w:rsidRPr="00FA65AA">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7.11. В случае </w:t>
      </w:r>
      <w:proofErr w:type="gramStart"/>
      <w:r w:rsidRPr="00FA65AA">
        <w:rPr>
          <w:rFonts w:ascii="Times New Roman" w:hAnsi="Times New Roman"/>
        </w:rPr>
        <w:t>не принятия</w:t>
      </w:r>
      <w:proofErr w:type="gramEnd"/>
      <w:r w:rsidRPr="00FA65AA">
        <w:rPr>
          <w:rFonts w:ascii="Times New Roman" w:hAnsi="Times New Roman"/>
        </w:rPr>
        <w:t xml:space="preserve">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7.13. После исполнения Арендатором п. </w:t>
      </w:r>
      <w:proofErr w:type="gramStart"/>
      <w:r w:rsidRPr="00FA65AA">
        <w:rPr>
          <w:rFonts w:ascii="Times New Roman" w:hAnsi="Times New Roman"/>
        </w:rPr>
        <w:t>7.12.,</w:t>
      </w:r>
      <w:proofErr w:type="gramEnd"/>
      <w:r w:rsidRPr="00FA65AA">
        <w:rPr>
          <w:rFonts w:ascii="Times New Roman" w:hAnsi="Times New Roman"/>
        </w:rPr>
        <w:t xml:space="preserve">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685F05" w:rsidRPr="00FA65AA" w:rsidRDefault="00685F05" w:rsidP="00685F05">
      <w:pPr>
        <w:tabs>
          <w:tab w:val="left" w:pos="567"/>
        </w:tabs>
        <w:spacing w:after="0" w:line="240" w:lineRule="auto"/>
        <w:ind w:firstLine="567"/>
        <w:jc w:val="both"/>
        <w:rPr>
          <w:rFonts w:ascii="Times New Roman" w:hAnsi="Times New Roman"/>
          <w:bCs/>
        </w:rPr>
      </w:pPr>
      <w:r w:rsidRPr="00FA65AA">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FA65AA">
        <w:rPr>
          <w:rFonts w:ascii="Times New Roman" w:hAnsi="Times New Roman"/>
          <w:bCs/>
        </w:rPr>
        <w:t xml:space="preserve">справок о стоимости выполненных работ и </w:t>
      </w:r>
      <w:proofErr w:type="gramStart"/>
      <w:r w:rsidRPr="00FA65AA">
        <w:rPr>
          <w:rFonts w:ascii="Times New Roman" w:hAnsi="Times New Roman"/>
          <w:bCs/>
        </w:rPr>
        <w:t>затрат</w:t>
      </w:r>
      <w:proofErr w:type="gramEnd"/>
      <w:r w:rsidRPr="00FA65AA">
        <w:rPr>
          <w:rFonts w:ascii="Times New Roman" w:hAnsi="Times New Roman"/>
          <w:bCs/>
        </w:rPr>
        <w:t xml:space="preserve">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685F05" w:rsidRPr="00FA65AA" w:rsidRDefault="00685F05" w:rsidP="00685F05">
      <w:pPr>
        <w:tabs>
          <w:tab w:val="left" w:pos="567"/>
        </w:tabs>
        <w:spacing w:after="0" w:line="240" w:lineRule="auto"/>
        <w:ind w:firstLine="567"/>
        <w:jc w:val="both"/>
        <w:rPr>
          <w:rFonts w:ascii="Times New Roman" w:hAnsi="Times New Roman"/>
          <w:bCs/>
        </w:rPr>
      </w:pPr>
      <w:r w:rsidRPr="00FA65AA">
        <w:rPr>
          <w:rFonts w:ascii="Times New Roman" w:hAnsi="Times New Roman"/>
          <w:bCs/>
        </w:rPr>
        <w:t>7.15. Арендодатель после проверки документов, указанных в п. 7.14 принимает мотивированное решение:</w:t>
      </w:r>
    </w:p>
    <w:p w:rsidR="00685F05" w:rsidRPr="00FA65AA" w:rsidRDefault="00685F05" w:rsidP="00685F05">
      <w:pPr>
        <w:tabs>
          <w:tab w:val="left" w:pos="567"/>
        </w:tabs>
        <w:spacing w:after="0" w:line="240" w:lineRule="auto"/>
        <w:ind w:firstLine="567"/>
        <w:jc w:val="both"/>
        <w:rPr>
          <w:rFonts w:ascii="Times New Roman" w:hAnsi="Times New Roman"/>
          <w:bCs/>
        </w:rPr>
      </w:pPr>
      <w:r w:rsidRPr="00FA65AA">
        <w:rPr>
          <w:rFonts w:ascii="Times New Roman" w:hAnsi="Times New Roman"/>
          <w:bCs/>
        </w:rPr>
        <w:t>1). О включении затрат на проведение капитального ремонта Помещения в счет арендной платы.</w:t>
      </w:r>
    </w:p>
    <w:p w:rsidR="00685F05" w:rsidRPr="00FA65AA" w:rsidRDefault="00685F05" w:rsidP="00685F05">
      <w:pPr>
        <w:tabs>
          <w:tab w:val="left" w:pos="567"/>
        </w:tabs>
        <w:spacing w:after="0" w:line="240" w:lineRule="auto"/>
        <w:ind w:firstLine="567"/>
        <w:jc w:val="both"/>
        <w:rPr>
          <w:rFonts w:ascii="Times New Roman" w:hAnsi="Times New Roman"/>
          <w:bCs/>
        </w:rPr>
      </w:pPr>
      <w:r w:rsidRPr="00FA65AA">
        <w:rPr>
          <w:rFonts w:ascii="Times New Roman" w:hAnsi="Times New Roman"/>
          <w:bCs/>
        </w:rPr>
        <w:t>2) О частичном включении затрат на проведение капитального ремонта Помещения в счет арендной платы.</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bCs/>
        </w:rPr>
        <w:t>3) Об отказе включении затрат на проведение капитального ремонта Помещения в счет арендной платы</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и направляет его Арендатору.</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7.16. Право Арендатора на зачет произведенных затрат на проведение капитального ремонта Помещения наступает с момента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 xml:space="preserve">7.18. Арендатор до принятия решения, предусмотренного </w:t>
      </w:r>
      <w:proofErr w:type="spellStart"/>
      <w:r w:rsidRPr="00FA65AA">
        <w:rPr>
          <w:rFonts w:ascii="Times New Roman" w:hAnsi="Times New Roman"/>
        </w:rPr>
        <w:t>п.п</w:t>
      </w:r>
      <w:proofErr w:type="spellEnd"/>
      <w:r w:rsidRPr="00FA65AA">
        <w:rPr>
          <w:rFonts w:ascii="Times New Roman" w:hAnsi="Times New Roman"/>
        </w:rPr>
        <w:t>. 1) и 2) п. 7.15. настоящего Соглашения, обязан производить арендные платежи в порядке, установленном Договором.</w:t>
      </w:r>
    </w:p>
    <w:p w:rsidR="00685F05" w:rsidRPr="00FA65AA" w:rsidRDefault="00685F05" w:rsidP="00685F05">
      <w:pPr>
        <w:tabs>
          <w:tab w:val="left" w:pos="567"/>
        </w:tabs>
        <w:spacing w:after="0" w:line="240" w:lineRule="auto"/>
        <w:ind w:firstLine="567"/>
        <w:jc w:val="both"/>
        <w:rPr>
          <w:rFonts w:ascii="Times New Roman" w:hAnsi="Times New Roman"/>
        </w:rPr>
      </w:pPr>
      <w:r w:rsidRPr="00FA65AA">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685F05" w:rsidRDefault="00685F05" w:rsidP="00685F05">
      <w:pPr>
        <w:pStyle w:val="ConsNormal"/>
        <w:widowControl/>
        <w:spacing w:line="240" w:lineRule="auto"/>
        <w:ind w:right="0" w:firstLine="567"/>
        <w:jc w:val="both"/>
        <w:rPr>
          <w:rFonts w:ascii="Times New Roman" w:hAnsi="Times New Roman" w:cs="Times New Roman"/>
          <w:color w:val="auto"/>
          <w:sz w:val="22"/>
          <w:szCs w:val="22"/>
        </w:rPr>
      </w:pPr>
      <w:r w:rsidRPr="00FA65AA">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685F05" w:rsidRPr="00FA65AA" w:rsidRDefault="00685F05" w:rsidP="00685F05">
      <w:pPr>
        <w:pStyle w:val="ConsNormal"/>
        <w:widowControl/>
        <w:spacing w:line="240" w:lineRule="auto"/>
        <w:ind w:right="0" w:firstLine="567"/>
        <w:jc w:val="both"/>
        <w:rPr>
          <w:rFonts w:ascii="Times New Roman" w:hAnsi="Times New Roman" w:cs="Times New Roman"/>
          <w:color w:val="auto"/>
          <w:sz w:val="22"/>
          <w:szCs w:val="22"/>
        </w:rPr>
      </w:pPr>
    </w:p>
    <w:p w:rsidR="00685F05" w:rsidRPr="00FA65AA" w:rsidRDefault="00685F05" w:rsidP="00685F05">
      <w:pPr>
        <w:suppressAutoHyphens/>
        <w:spacing w:after="0" w:line="240" w:lineRule="auto"/>
        <w:jc w:val="center"/>
        <w:rPr>
          <w:rFonts w:ascii="Times New Roman" w:hAnsi="Times New Roman"/>
          <w:color w:val="00000A"/>
          <w:lang w:eastAsia="ar-SA"/>
        </w:rPr>
      </w:pPr>
      <w:r w:rsidRPr="00FA65AA">
        <w:rPr>
          <w:rFonts w:ascii="Times New Roman" w:hAnsi="Times New Roman"/>
          <w:b/>
          <w:caps/>
          <w:color w:val="00000A"/>
          <w:lang w:eastAsia="ar-SA"/>
        </w:rPr>
        <w:t>8. Приложения к договору.</w:t>
      </w:r>
    </w:p>
    <w:p w:rsidR="00685F05" w:rsidRPr="00FA65AA" w:rsidRDefault="00685F05" w:rsidP="00685F05">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 xml:space="preserve">8.1. Акт приема-передачи </w:t>
      </w:r>
      <w:r w:rsidRPr="00FA65AA">
        <w:rPr>
          <w:rFonts w:ascii="Times New Roman" w:hAnsi="Times New Roman"/>
          <w:color w:val="00000A"/>
          <w:lang w:eastAsia="ar-SA"/>
        </w:rPr>
        <w:t>Имущества (приложение № 1);</w:t>
      </w:r>
    </w:p>
    <w:p w:rsidR="00685F05" w:rsidRDefault="00685F05" w:rsidP="00685F05">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lastRenderedPageBreak/>
        <w:t>8.2. План</w:t>
      </w:r>
      <w:r w:rsidRPr="00FA65AA">
        <w:rPr>
          <w:rFonts w:ascii="Times New Roman" w:hAnsi="Times New Roman"/>
          <w:color w:val="00000A"/>
          <w:lang w:eastAsia="ar-SA"/>
        </w:rPr>
        <w:t xml:space="preserve"> из технического паспорта (приложение № 2).</w:t>
      </w:r>
    </w:p>
    <w:p w:rsidR="00685F05" w:rsidRPr="00FA65AA" w:rsidRDefault="00685F05" w:rsidP="00685F05">
      <w:pPr>
        <w:suppressAutoHyphens/>
        <w:spacing w:after="0" w:line="240" w:lineRule="auto"/>
        <w:jc w:val="both"/>
        <w:rPr>
          <w:rFonts w:ascii="Times New Roman" w:hAnsi="Times New Roman"/>
          <w:color w:val="00000A"/>
          <w:lang w:eastAsia="ar-SA"/>
        </w:rPr>
      </w:pPr>
    </w:p>
    <w:p w:rsidR="00685F05" w:rsidRPr="00FA65AA" w:rsidRDefault="00685F05" w:rsidP="00685F05">
      <w:pPr>
        <w:spacing w:after="0" w:line="240" w:lineRule="auto"/>
        <w:ind w:firstLine="709"/>
        <w:jc w:val="center"/>
        <w:rPr>
          <w:rFonts w:ascii="Times New Roman" w:hAnsi="Times New Roman"/>
        </w:rPr>
      </w:pPr>
      <w:r w:rsidRPr="00FA65AA">
        <w:rPr>
          <w:rFonts w:ascii="Times New Roman" w:hAnsi="Times New Roman"/>
          <w:b/>
        </w:rPr>
        <w:t>9. ЮРИДИЧЕСКИЕ АДРЕСА СТОРОН</w:t>
      </w:r>
    </w:p>
    <w:p w:rsidR="00685F05" w:rsidRPr="00FA65AA" w:rsidRDefault="00685F05" w:rsidP="00685F05">
      <w:pPr>
        <w:spacing w:after="0" w:line="240" w:lineRule="auto"/>
        <w:rPr>
          <w:rFonts w:ascii="Times New Roman" w:hAnsi="Times New Roman"/>
          <w:lang w:eastAsia="ru-RU"/>
        </w:rPr>
      </w:pPr>
      <w:r w:rsidRPr="00FA65AA">
        <w:rPr>
          <w:rFonts w:ascii="Times New Roman" w:hAnsi="Times New Roman"/>
        </w:rPr>
        <w:t xml:space="preserve">АРЕНДОДАТЕЛЬ: </w:t>
      </w:r>
      <w:r w:rsidRPr="00FA65AA">
        <w:rPr>
          <w:rFonts w:ascii="Times New Roman" w:hAnsi="Times New Roman"/>
          <w:lang w:eastAsia="ru-RU"/>
        </w:rPr>
        <w:t>Отдел имущественных отношений и муниципального контроля администрации города Полярные Зори</w:t>
      </w:r>
    </w:p>
    <w:p w:rsidR="00685F05" w:rsidRPr="00FA65AA" w:rsidRDefault="00685F05" w:rsidP="00685F05">
      <w:pPr>
        <w:spacing w:after="0" w:line="240" w:lineRule="auto"/>
        <w:rPr>
          <w:rFonts w:ascii="Times New Roman" w:hAnsi="Times New Roman"/>
          <w:lang w:eastAsia="ru-RU"/>
        </w:rPr>
      </w:pPr>
      <w:r w:rsidRPr="00FA65AA">
        <w:rPr>
          <w:rFonts w:ascii="Times New Roman" w:hAnsi="Times New Roman"/>
          <w:lang w:eastAsia="ru-RU"/>
        </w:rPr>
        <w:t>Почтовый адрес: 184230, г. Полярные Зори, ул. Сивко, д. 3</w:t>
      </w:r>
    </w:p>
    <w:p w:rsidR="00685F05" w:rsidRPr="00FA65AA" w:rsidRDefault="00685F05" w:rsidP="00685F05">
      <w:pPr>
        <w:spacing w:after="0" w:line="240" w:lineRule="auto"/>
        <w:rPr>
          <w:rFonts w:ascii="Times New Roman" w:hAnsi="Times New Roman"/>
        </w:rPr>
      </w:pPr>
      <w:r w:rsidRPr="00FA65AA">
        <w:rPr>
          <w:rFonts w:ascii="Times New Roman" w:hAnsi="Times New Roman"/>
          <w:lang w:eastAsia="ru-RU"/>
        </w:rPr>
        <w:t>Юридический адрес: 184230, г. Полярные Зори, ул. Сивко, д. 3</w:t>
      </w:r>
    </w:p>
    <w:p w:rsidR="00685F05" w:rsidRPr="00FA65AA" w:rsidRDefault="00685F05" w:rsidP="00685F05">
      <w:pPr>
        <w:spacing w:after="0" w:line="240" w:lineRule="auto"/>
        <w:rPr>
          <w:rFonts w:ascii="Times New Roman" w:hAnsi="Times New Roman"/>
        </w:rPr>
      </w:pPr>
      <w:r w:rsidRPr="00FA65AA">
        <w:rPr>
          <w:rFonts w:ascii="Times New Roman" w:hAnsi="Times New Roman"/>
        </w:rPr>
        <w:t>ИНН/КПП 5117300559/511701001</w:t>
      </w:r>
    </w:p>
    <w:p w:rsidR="00685F05" w:rsidRPr="00FA65AA" w:rsidRDefault="00685F05" w:rsidP="00685F05">
      <w:pPr>
        <w:spacing w:after="0" w:line="240" w:lineRule="auto"/>
        <w:rPr>
          <w:rFonts w:ascii="Times New Roman" w:hAnsi="Times New Roman"/>
        </w:rPr>
      </w:pPr>
      <w:r w:rsidRPr="00FA65AA">
        <w:rPr>
          <w:rFonts w:ascii="Times New Roman" w:hAnsi="Times New Roman"/>
        </w:rPr>
        <w:t>ОГРН 1135102000076</w:t>
      </w:r>
    </w:p>
    <w:p w:rsidR="00685F05" w:rsidRPr="00FA65AA" w:rsidRDefault="00685F05" w:rsidP="00685F05">
      <w:pPr>
        <w:spacing w:after="0" w:line="240" w:lineRule="auto"/>
        <w:rPr>
          <w:rFonts w:ascii="Times New Roman" w:hAnsi="Times New Roman"/>
        </w:rPr>
      </w:pPr>
      <w:r w:rsidRPr="00FA65AA">
        <w:rPr>
          <w:rFonts w:ascii="Times New Roman" w:hAnsi="Times New Roman"/>
        </w:rPr>
        <w:t>Тел. 8(81532)7-22-59</w:t>
      </w:r>
    </w:p>
    <w:p w:rsidR="00685F05" w:rsidRDefault="00685F05" w:rsidP="00685F05">
      <w:pPr>
        <w:pStyle w:val="ConsNonformat"/>
        <w:widowControl/>
        <w:spacing w:line="240" w:lineRule="auto"/>
        <w:ind w:right="0"/>
        <w:jc w:val="both"/>
        <w:rPr>
          <w:rFonts w:ascii="Times New Roman" w:hAnsi="Times New Roman" w:cs="Times New Roman"/>
          <w:bCs/>
          <w:sz w:val="22"/>
          <w:szCs w:val="22"/>
        </w:rPr>
      </w:pPr>
      <w:r w:rsidRPr="00FA65AA">
        <w:rPr>
          <w:rFonts w:ascii="Times New Roman" w:hAnsi="Times New Roman" w:cs="Times New Roman"/>
          <w:sz w:val="22"/>
          <w:szCs w:val="22"/>
        </w:rPr>
        <w:t xml:space="preserve">АРЕНДАТОР: </w:t>
      </w:r>
      <w:r w:rsidRPr="00FA65AA">
        <w:rPr>
          <w:rFonts w:ascii="Times New Roman" w:hAnsi="Times New Roman" w:cs="Times New Roman"/>
          <w:bCs/>
          <w:sz w:val="22"/>
          <w:szCs w:val="22"/>
        </w:rPr>
        <w:t>_________________</w:t>
      </w:r>
    </w:p>
    <w:p w:rsidR="00685F05" w:rsidRDefault="00685F05" w:rsidP="00685F05">
      <w:pPr>
        <w:pStyle w:val="ConsNonformat"/>
        <w:widowControl/>
        <w:spacing w:line="240" w:lineRule="auto"/>
        <w:ind w:right="0"/>
        <w:jc w:val="both"/>
        <w:rPr>
          <w:rFonts w:ascii="Times New Roman" w:hAnsi="Times New Roman" w:cs="Times New Roman"/>
          <w:bCs/>
          <w:sz w:val="22"/>
          <w:szCs w:val="22"/>
        </w:rPr>
      </w:pPr>
    </w:p>
    <w:p w:rsidR="00685F05" w:rsidRPr="00FA65AA" w:rsidRDefault="00685F05" w:rsidP="00685F05">
      <w:pPr>
        <w:pStyle w:val="ConsNonformat"/>
        <w:widowControl/>
        <w:spacing w:line="240" w:lineRule="auto"/>
        <w:ind w:right="0"/>
        <w:jc w:val="both"/>
        <w:rPr>
          <w:rFonts w:ascii="Times New Roman" w:hAnsi="Times New Roman" w:cs="Times New Roman"/>
          <w:sz w:val="22"/>
          <w:szCs w:val="22"/>
        </w:rPr>
      </w:pPr>
    </w:p>
    <w:p w:rsidR="00685F05" w:rsidRPr="00FA65AA" w:rsidRDefault="00685F05" w:rsidP="00685F05">
      <w:pPr>
        <w:pStyle w:val="ConsNonformat"/>
        <w:widowControl/>
        <w:spacing w:line="240" w:lineRule="auto"/>
        <w:ind w:right="0"/>
        <w:jc w:val="center"/>
        <w:rPr>
          <w:rFonts w:ascii="Times New Roman" w:hAnsi="Times New Roman" w:cs="Times New Roman"/>
          <w:sz w:val="22"/>
          <w:szCs w:val="22"/>
        </w:rPr>
      </w:pPr>
      <w:r w:rsidRPr="00FA65AA">
        <w:rPr>
          <w:rFonts w:ascii="Times New Roman" w:hAnsi="Times New Roman" w:cs="Times New Roman"/>
          <w:b/>
          <w:sz w:val="22"/>
          <w:szCs w:val="22"/>
        </w:rPr>
        <w:t>10. ПОДПИСИ СТОРОН</w:t>
      </w:r>
    </w:p>
    <w:p w:rsidR="00685F05" w:rsidRPr="00FA65AA" w:rsidRDefault="00685F05" w:rsidP="00685F05">
      <w:pPr>
        <w:pStyle w:val="ConsNonformat"/>
        <w:widowControl/>
        <w:spacing w:line="240" w:lineRule="auto"/>
        <w:ind w:right="0"/>
        <w:jc w:val="center"/>
        <w:rPr>
          <w:rFonts w:ascii="Times New Roman" w:hAnsi="Times New Roman" w:cs="Times New Roman"/>
          <w:sz w:val="22"/>
          <w:szCs w:val="22"/>
        </w:rPr>
      </w:pPr>
    </w:p>
    <w:p w:rsidR="00685F05" w:rsidRPr="00FA65AA" w:rsidRDefault="00685F05" w:rsidP="00685F05">
      <w:pPr>
        <w:tabs>
          <w:tab w:val="left" w:pos="5175"/>
        </w:tabs>
        <w:spacing w:after="0" w:line="240" w:lineRule="auto"/>
        <w:jc w:val="both"/>
        <w:rPr>
          <w:rFonts w:ascii="Times New Roman" w:eastAsia="Times New Roman" w:hAnsi="Times New Roman"/>
          <w:color w:val="00000A"/>
          <w:lang w:eastAsia="ru-RU"/>
        </w:rPr>
      </w:pPr>
      <w:proofErr w:type="gramStart"/>
      <w:r w:rsidRPr="00FA65AA">
        <w:rPr>
          <w:rFonts w:ascii="Times New Roman" w:hAnsi="Times New Roman"/>
          <w:lang w:eastAsia="ru-RU"/>
        </w:rPr>
        <w:t xml:space="preserve">АРЕНДОДАТЕЛЬ:   </w:t>
      </w:r>
      <w:proofErr w:type="gramEnd"/>
      <w:r w:rsidRPr="00FA65AA">
        <w:rPr>
          <w:rFonts w:ascii="Times New Roman" w:hAnsi="Times New Roman"/>
          <w:lang w:eastAsia="ru-RU"/>
        </w:rPr>
        <w:t xml:space="preserve">                                        АРЕНДАТОР:</w:t>
      </w:r>
    </w:p>
    <w:p w:rsidR="00685F05" w:rsidRPr="00FA65AA" w:rsidRDefault="00685F05" w:rsidP="00685F05">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Начальник отдела имущественных                </w:t>
      </w:r>
    </w:p>
    <w:p w:rsidR="00685F05" w:rsidRPr="00FA65AA" w:rsidRDefault="00685F05" w:rsidP="00685F05">
      <w:pPr>
        <w:spacing w:after="0" w:line="240" w:lineRule="auto"/>
        <w:jc w:val="both"/>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отношений и муниципального контроля           </w:t>
      </w:r>
    </w:p>
    <w:p w:rsidR="00685F05" w:rsidRPr="00FA65AA" w:rsidRDefault="00685F05" w:rsidP="00685F05">
      <w:pPr>
        <w:tabs>
          <w:tab w:val="left" w:pos="5730"/>
        </w:tabs>
        <w:spacing w:after="0" w:line="240" w:lineRule="auto"/>
        <w:rPr>
          <w:rFonts w:ascii="Times New Roman" w:eastAsia="Times New Roman" w:hAnsi="Times New Roman"/>
          <w:color w:val="00000A"/>
          <w:lang w:eastAsia="ar-SA"/>
        </w:rPr>
      </w:pPr>
      <w:r w:rsidRPr="00FA65AA">
        <w:rPr>
          <w:rFonts w:ascii="Times New Roman" w:eastAsia="Times New Roman" w:hAnsi="Times New Roman"/>
          <w:color w:val="00000A"/>
          <w:lang w:eastAsia="ru-RU"/>
        </w:rPr>
        <w:t xml:space="preserve">администрации г. Полярные Зори                       </w:t>
      </w:r>
    </w:p>
    <w:p w:rsidR="00685F05" w:rsidRPr="00FA65AA" w:rsidRDefault="00685F05" w:rsidP="00685F05">
      <w:pPr>
        <w:tabs>
          <w:tab w:val="left" w:pos="573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ab/>
      </w:r>
    </w:p>
    <w:p w:rsidR="00685F05" w:rsidRPr="00FA65AA" w:rsidRDefault="00685F05" w:rsidP="00685F05">
      <w:pPr>
        <w:tabs>
          <w:tab w:val="left" w:pos="4820"/>
          <w:tab w:val="left" w:pos="5730"/>
        </w:tabs>
        <w:spacing w:after="0" w:line="240" w:lineRule="auto"/>
        <w:rPr>
          <w:rFonts w:ascii="Times New Roman" w:eastAsia="Times New Roman" w:hAnsi="Times New Roman"/>
          <w:color w:val="00000A"/>
          <w:lang w:eastAsia="ru-RU"/>
        </w:rPr>
      </w:pPr>
      <w:r w:rsidRPr="00FA65AA">
        <w:rPr>
          <w:rFonts w:ascii="Times New Roman" w:hAnsi="Times New Roman"/>
        </w:rPr>
        <w:t>_____________</w:t>
      </w:r>
      <w:r w:rsidRPr="00FA65AA">
        <w:rPr>
          <w:rFonts w:ascii="Times New Roman" w:eastAsia="Times New Roman" w:hAnsi="Times New Roman"/>
          <w:color w:val="00000A"/>
          <w:lang w:eastAsia="ru-RU"/>
        </w:rPr>
        <w:t xml:space="preserve">                                                 _______________</w:t>
      </w:r>
    </w:p>
    <w:p w:rsidR="00685F05" w:rsidRPr="00FA65AA" w:rsidRDefault="00685F05" w:rsidP="00685F05">
      <w:pPr>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_____________                                                        _____________</w:t>
      </w:r>
    </w:p>
    <w:p w:rsidR="00685F05" w:rsidRPr="00FA65AA" w:rsidRDefault="00685F05" w:rsidP="00685F05">
      <w:pPr>
        <w:tabs>
          <w:tab w:val="left" w:pos="2820"/>
          <w:tab w:val="left" w:pos="8100"/>
        </w:tabs>
        <w:spacing w:after="0" w:line="240" w:lineRule="auto"/>
        <w:rPr>
          <w:rFonts w:ascii="Times New Roman" w:eastAsia="Times New Roman" w:hAnsi="Times New Roman"/>
          <w:color w:val="00000A"/>
          <w:lang w:eastAsia="ru-RU"/>
        </w:rPr>
      </w:pPr>
      <w:r w:rsidRPr="00FA65AA">
        <w:rPr>
          <w:rFonts w:ascii="Times New Roman" w:eastAsia="Times New Roman" w:hAnsi="Times New Roman"/>
          <w:color w:val="00000A"/>
          <w:lang w:eastAsia="ru-RU"/>
        </w:rPr>
        <w:t xml:space="preserve">                                             МП                                                                    </w:t>
      </w:r>
      <w:proofErr w:type="spellStart"/>
      <w:r w:rsidRPr="00FA65AA">
        <w:rPr>
          <w:rFonts w:ascii="Times New Roman" w:eastAsia="Times New Roman" w:hAnsi="Times New Roman"/>
          <w:color w:val="00000A"/>
          <w:lang w:eastAsia="ru-RU"/>
        </w:rPr>
        <w:t>МП</w:t>
      </w:r>
      <w:proofErr w:type="spellEnd"/>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Default="00685F05" w:rsidP="00685F05">
      <w:pPr>
        <w:tabs>
          <w:tab w:val="left" w:pos="2820"/>
          <w:tab w:val="left" w:pos="8100"/>
        </w:tabs>
        <w:spacing w:after="0" w:line="100" w:lineRule="atLeast"/>
        <w:rPr>
          <w:rFonts w:ascii="Times New Roman" w:hAnsi="Times New Roman"/>
        </w:rPr>
      </w:pPr>
    </w:p>
    <w:p w:rsidR="00685F05" w:rsidRDefault="00685F05" w:rsidP="00685F05">
      <w:pPr>
        <w:tabs>
          <w:tab w:val="left" w:pos="2820"/>
          <w:tab w:val="left" w:pos="8100"/>
        </w:tabs>
        <w:spacing w:after="0" w:line="100" w:lineRule="atLeast"/>
        <w:rPr>
          <w:rFonts w:ascii="Times New Roman" w:hAnsi="Times New Roman"/>
        </w:rPr>
      </w:pPr>
    </w:p>
    <w:p w:rsidR="00685F05" w:rsidRDefault="00685F05" w:rsidP="00685F05">
      <w:pPr>
        <w:tabs>
          <w:tab w:val="left" w:pos="2820"/>
          <w:tab w:val="left" w:pos="8100"/>
        </w:tabs>
        <w:spacing w:after="0" w:line="100" w:lineRule="atLeast"/>
        <w:jc w:val="right"/>
        <w:rPr>
          <w:rFonts w:ascii="Times New Roman" w:hAnsi="Times New Roman"/>
        </w:rPr>
      </w:pPr>
    </w:p>
    <w:p w:rsidR="00685F05" w:rsidRPr="00840686" w:rsidRDefault="00685F05" w:rsidP="00685F05">
      <w:pPr>
        <w:tabs>
          <w:tab w:val="left" w:pos="2820"/>
          <w:tab w:val="left" w:pos="8100"/>
        </w:tabs>
        <w:spacing w:after="0" w:line="100" w:lineRule="atLeast"/>
        <w:jc w:val="right"/>
        <w:rPr>
          <w:rFonts w:ascii="Times New Roman" w:eastAsia="Times New Roman" w:hAnsi="Times New Roman"/>
          <w:color w:val="00000A"/>
          <w:kern w:val="1"/>
        </w:rPr>
      </w:pPr>
      <w:r w:rsidRPr="001C1DBC">
        <w:rPr>
          <w:rFonts w:ascii="Times New Roman" w:hAnsi="Times New Roman"/>
        </w:rPr>
        <w:lastRenderedPageBreak/>
        <w:t>Приложение №1</w:t>
      </w:r>
    </w:p>
    <w:p w:rsidR="00685F05" w:rsidRPr="001C1DBC" w:rsidRDefault="00685F05" w:rsidP="00685F05">
      <w:pPr>
        <w:spacing w:after="0"/>
        <w:jc w:val="right"/>
        <w:rPr>
          <w:rFonts w:ascii="Times New Roman" w:hAnsi="Times New Roman"/>
          <w:b/>
          <w:i/>
        </w:rPr>
      </w:pPr>
      <w:r w:rsidRPr="001C1DBC">
        <w:rPr>
          <w:rFonts w:ascii="Times New Roman" w:hAnsi="Times New Roman"/>
          <w:b/>
          <w:i/>
        </w:rPr>
        <w:t>к договору аренды</w:t>
      </w:r>
    </w:p>
    <w:p w:rsidR="00685F05" w:rsidRPr="001C1DBC" w:rsidRDefault="00685F05" w:rsidP="00685F05">
      <w:pPr>
        <w:spacing w:after="0"/>
        <w:rPr>
          <w:rFonts w:ascii="Times New Roman" w:hAnsi="Times New Roman"/>
          <w:b/>
          <w:i/>
        </w:rPr>
      </w:pPr>
    </w:p>
    <w:p w:rsidR="00685F05" w:rsidRPr="001C1DBC" w:rsidRDefault="00685F05" w:rsidP="00685F05">
      <w:pPr>
        <w:pStyle w:val="1"/>
        <w:numPr>
          <w:ilvl w:val="0"/>
          <w:numId w:val="1"/>
        </w:numPr>
        <w:spacing w:line="240" w:lineRule="auto"/>
        <w:rPr>
          <w:sz w:val="22"/>
          <w:szCs w:val="22"/>
        </w:rPr>
      </w:pPr>
      <w:r w:rsidRPr="001C1DBC">
        <w:rPr>
          <w:sz w:val="22"/>
          <w:szCs w:val="22"/>
        </w:rPr>
        <w:t>АКТ</w:t>
      </w:r>
    </w:p>
    <w:p w:rsidR="00685F05" w:rsidRPr="001C1DBC" w:rsidRDefault="00685F05" w:rsidP="00685F05">
      <w:pPr>
        <w:pStyle w:val="1"/>
        <w:numPr>
          <w:ilvl w:val="0"/>
          <w:numId w:val="1"/>
        </w:numPr>
        <w:spacing w:line="240" w:lineRule="auto"/>
        <w:rPr>
          <w:sz w:val="22"/>
          <w:szCs w:val="22"/>
        </w:rPr>
      </w:pPr>
      <w:r w:rsidRPr="001C1DBC">
        <w:rPr>
          <w:sz w:val="22"/>
          <w:szCs w:val="22"/>
        </w:rPr>
        <w:t>Приема – передачи недвижимого имущества</w:t>
      </w:r>
    </w:p>
    <w:p w:rsidR="00685F05" w:rsidRPr="001C1DBC" w:rsidRDefault="00685F05" w:rsidP="00685F05">
      <w:pPr>
        <w:pStyle w:val="1"/>
        <w:numPr>
          <w:ilvl w:val="0"/>
          <w:numId w:val="1"/>
        </w:numPr>
        <w:tabs>
          <w:tab w:val="clear" w:pos="432"/>
          <w:tab w:val="left" w:pos="-567"/>
        </w:tabs>
        <w:spacing w:line="240" w:lineRule="auto"/>
        <w:ind w:left="-567" w:firstLine="567"/>
        <w:rPr>
          <w:sz w:val="22"/>
          <w:szCs w:val="22"/>
        </w:rPr>
      </w:pPr>
      <w:r w:rsidRPr="001C1DBC">
        <w:rPr>
          <w:sz w:val="22"/>
          <w:szCs w:val="22"/>
        </w:rPr>
        <w:t>к договору аренды от «___» ________ 20</w:t>
      </w:r>
      <w:r>
        <w:rPr>
          <w:sz w:val="22"/>
          <w:szCs w:val="22"/>
        </w:rPr>
        <w:t>22</w:t>
      </w:r>
      <w:r w:rsidRPr="001C1DBC">
        <w:rPr>
          <w:sz w:val="22"/>
          <w:szCs w:val="22"/>
        </w:rPr>
        <w:t xml:space="preserve"> г №____</w:t>
      </w:r>
    </w:p>
    <w:p w:rsidR="00685F05" w:rsidRPr="001C1DBC" w:rsidRDefault="00685F05" w:rsidP="00685F05">
      <w:pPr>
        <w:pStyle w:val="1"/>
        <w:numPr>
          <w:ilvl w:val="0"/>
          <w:numId w:val="1"/>
        </w:numPr>
        <w:spacing w:line="240" w:lineRule="auto"/>
        <w:ind w:left="-284"/>
        <w:jc w:val="both"/>
        <w:rPr>
          <w:sz w:val="22"/>
          <w:szCs w:val="22"/>
        </w:rPr>
      </w:pPr>
    </w:p>
    <w:p w:rsidR="00685F05" w:rsidRPr="001C1DBC" w:rsidRDefault="00685F05" w:rsidP="00685F05">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г. Полярные Зори __________________________, </w:t>
      </w:r>
      <w:r w:rsidRPr="001C1DBC">
        <w:rPr>
          <w:rFonts w:ascii="Times New Roman" w:hAnsi="Times New Roman"/>
        </w:rPr>
        <w:t xml:space="preserve">передает «___» _______________, а </w:t>
      </w:r>
    </w:p>
    <w:p w:rsidR="00685F05" w:rsidRDefault="00685F05" w:rsidP="00685F05">
      <w:pPr>
        <w:suppressAutoHyphens/>
        <w:spacing w:after="0" w:line="240" w:lineRule="auto"/>
        <w:ind w:firstLine="709"/>
        <w:jc w:val="both"/>
        <w:rPr>
          <w:rFonts w:ascii="Times New Roman" w:eastAsia="Times New Roman" w:hAnsi="Times New Roman"/>
          <w:color w:val="00000A"/>
          <w:kern w:val="1"/>
          <w:lang w:eastAsia="zh-CN"/>
        </w:rPr>
      </w:pPr>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Pr>
          <w:rFonts w:ascii="Times New Roman" w:eastAsia="Times New Roman" w:hAnsi="Times New Roman"/>
          <w:bCs/>
          <w:kern w:val="1"/>
          <w:lang w:eastAsia="zh-CN"/>
        </w:rPr>
        <w:t xml:space="preserve"> </w:t>
      </w:r>
      <w:r w:rsidRPr="00F21006">
        <w:rPr>
          <w:rFonts w:ascii="Times New Roman" w:hAnsi="Times New Roman"/>
          <w:color w:val="00000A"/>
          <w:lang w:eastAsia="zh-CN"/>
        </w:rPr>
        <w:t xml:space="preserve">помещение </w:t>
      </w:r>
      <w:r w:rsidRPr="00F21006">
        <w:rPr>
          <w:rFonts w:ascii="Times New Roman" w:hAnsi="Times New Roman"/>
          <w:color w:val="00000A"/>
          <w:lang w:val="en-US" w:eastAsia="zh-CN"/>
        </w:rPr>
        <w:t>VII</w:t>
      </w:r>
      <w:r w:rsidRPr="00F21006">
        <w:rPr>
          <w:rFonts w:ascii="Times New Roman" w:hAnsi="Times New Roman"/>
          <w:color w:val="00000A"/>
          <w:lang w:eastAsia="zh-CN"/>
        </w:rPr>
        <w:t xml:space="preserve">, </w:t>
      </w:r>
      <w:r w:rsidRPr="00F21006">
        <w:rPr>
          <w:rFonts w:ascii="Times New Roman" w:hAnsi="Times New Roman"/>
        </w:rPr>
        <w:t xml:space="preserve">площадью 375,9 </w:t>
      </w:r>
      <w:proofErr w:type="spellStart"/>
      <w:r w:rsidRPr="00F21006">
        <w:rPr>
          <w:rFonts w:ascii="Times New Roman" w:hAnsi="Times New Roman"/>
        </w:rPr>
        <w:t>кв.м</w:t>
      </w:r>
      <w:proofErr w:type="spellEnd"/>
      <w:r w:rsidRPr="00F21006">
        <w:rPr>
          <w:rFonts w:ascii="Times New Roman" w:eastAsia="Times New Roman" w:hAnsi="Times New Roman"/>
          <w:color w:val="00000A"/>
          <w:kern w:val="1"/>
          <w:lang w:eastAsia="zh-CN"/>
        </w:rPr>
        <w:t xml:space="preserve">, </w:t>
      </w:r>
      <w:r w:rsidRPr="00F21006">
        <w:rPr>
          <w:rFonts w:ascii="Times New Roman" w:hAnsi="Times New Roman"/>
          <w:color w:val="00000A"/>
          <w:lang w:eastAsia="zh-CN"/>
        </w:rPr>
        <w:t>расположенное в здании по адресу: г. Полярные Зори, ул. Ломоносова, д. 16, 3 этаж (кадастровый № 51:28:0030001:2465)</w:t>
      </w:r>
      <w:r w:rsidRPr="00F20B29">
        <w:rPr>
          <w:rFonts w:ascii="Times New Roman" w:eastAsia="Times New Roman" w:hAnsi="Times New Roman"/>
          <w:color w:val="00000A"/>
          <w:kern w:val="1"/>
          <w:lang w:eastAsia="zh-CN"/>
        </w:rPr>
        <w:t>.</w:t>
      </w:r>
    </w:p>
    <w:p w:rsidR="00685F05" w:rsidRPr="00F21006" w:rsidRDefault="00685F05" w:rsidP="00685F05">
      <w:pPr>
        <w:suppressAutoHyphens/>
        <w:spacing w:after="0" w:line="240" w:lineRule="auto"/>
        <w:ind w:firstLine="709"/>
        <w:jc w:val="both"/>
        <w:rPr>
          <w:rFonts w:ascii="Times New Roman" w:eastAsia="Times New Roman" w:hAnsi="Times New Roman"/>
          <w:b/>
          <w:bCs/>
          <w:color w:val="00000A"/>
          <w:kern w:val="1"/>
          <w:lang w:eastAsia="zh-CN"/>
        </w:rPr>
      </w:pPr>
      <w:r w:rsidRPr="00F21006">
        <w:rPr>
          <w:rFonts w:ascii="Times New Roman" w:eastAsia="Times New Roman" w:hAnsi="Times New Roman"/>
          <w:bCs/>
          <w:color w:val="00000A"/>
          <w:kern w:val="1"/>
          <w:lang w:eastAsia="zh-CN"/>
        </w:rPr>
        <w:t>Объект принимается в следующем техническом состоянии:</w:t>
      </w:r>
    </w:p>
    <w:p w:rsidR="00685F05" w:rsidRPr="00F21006" w:rsidRDefault="00685F05" w:rsidP="00685F05">
      <w:pPr>
        <w:suppressAutoHyphens/>
        <w:spacing w:after="0" w:line="240" w:lineRule="auto"/>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Инженерно-технические </w:t>
      </w:r>
      <w:proofErr w:type="gramStart"/>
      <w:r w:rsidRPr="00F21006">
        <w:rPr>
          <w:rFonts w:ascii="Times New Roman" w:eastAsia="Times New Roman" w:hAnsi="Times New Roman"/>
          <w:color w:val="00000A"/>
          <w:kern w:val="1"/>
          <w:lang w:eastAsia="zh-CN"/>
        </w:rPr>
        <w:t>системы:_</w:t>
      </w:r>
      <w:proofErr w:type="gramEnd"/>
      <w:r w:rsidRPr="00F21006">
        <w:rPr>
          <w:rFonts w:ascii="Times New Roman" w:eastAsia="Times New Roman" w:hAnsi="Times New Roman"/>
          <w:color w:val="00000A"/>
          <w:kern w:val="1"/>
          <w:lang w:eastAsia="zh-CN"/>
        </w:rPr>
        <w:t>________________________</w:t>
      </w:r>
    </w:p>
    <w:p w:rsidR="00685F05" w:rsidRPr="00F21006" w:rsidRDefault="00685F05" w:rsidP="00685F05">
      <w:pPr>
        <w:tabs>
          <w:tab w:val="left" w:pos="0"/>
          <w:tab w:val="left" w:pos="850"/>
          <w:tab w:val="left" w:pos="992"/>
        </w:tabs>
        <w:suppressAutoHyphens/>
        <w:spacing w:after="0" w:line="240" w:lineRule="auto"/>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Внутренняя </w:t>
      </w:r>
      <w:proofErr w:type="gramStart"/>
      <w:r w:rsidRPr="00F21006">
        <w:rPr>
          <w:rFonts w:ascii="Times New Roman" w:eastAsia="Times New Roman" w:hAnsi="Times New Roman"/>
          <w:color w:val="00000A"/>
          <w:kern w:val="1"/>
          <w:lang w:eastAsia="zh-CN"/>
        </w:rPr>
        <w:t>отделка:_</w:t>
      </w:r>
      <w:proofErr w:type="gramEnd"/>
      <w:r w:rsidRPr="00F21006">
        <w:rPr>
          <w:rFonts w:ascii="Times New Roman" w:eastAsia="Times New Roman" w:hAnsi="Times New Roman"/>
          <w:color w:val="00000A"/>
          <w:kern w:val="1"/>
          <w:lang w:eastAsia="zh-CN"/>
        </w:rPr>
        <w:t>___________________________________</w:t>
      </w:r>
    </w:p>
    <w:p w:rsidR="00685F05" w:rsidRPr="00F21006" w:rsidRDefault="00685F05" w:rsidP="00685F05">
      <w:pPr>
        <w:tabs>
          <w:tab w:val="left" w:pos="0"/>
          <w:tab w:val="left" w:pos="850"/>
          <w:tab w:val="left" w:pos="992"/>
        </w:tabs>
        <w:suppressAutoHyphens/>
        <w:spacing w:after="0" w:line="240" w:lineRule="auto"/>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Фасад: _______________________________________________</w:t>
      </w:r>
    </w:p>
    <w:p w:rsidR="00685F05" w:rsidRPr="00F21006" w:rsidRDefault="00685F05" w:rsidP="00685F05">
      <w:pPr>
        <w:tabs>
          <w:tab w:val="left" w:pos="426"/>
        </w:tabs>
        <w:spacing w:after="0" w:line="240" w:lineRule="auto"/>
        <w:ind w:firstLine="709"/>
        <w:jc w:val="both"/>
        <w:rPr>
          <w:rFonts w:ascii="Times New Roman" w:eastAsia="Times New Roman" w:hAnsi="Times New Roman"/>
          <w:color w:val="00000A"/>
          <w:kern w:val="1"/>
          <w:lang w:eastAsia="zh-CN"/>
        </w:rPr>
      </w:pPr>
      <w:r w:rsidRPr="00F21006">
        <w:rPr>
          <w:rFonts w:ascii="Times New Roman" w:eastAsia="Times New Roman" w:hAnsi="Times New Roman"/>
          <w:color w:val="00000A"/>
          <w:kern w:val="1"/>
          <w:lang w:eastAsia="zh-CN"/>
        </w:rPr>
        <w:t xml:space="preserve">Арендатор ознакомлен с количественными и качественными характеристиками, </w:t>
      </w:r>
      <w:proofErr w:type="gramStart"/>
      <w:r w:rsidRPr="00F21006">
        <w:rPr>
          <w:rFonts w:ascii="Times New Roman" w:eastAsia="Times New Roman" w:hAnsi="Times New Roman"/>
          <w:color w:val="00000A"/>
          <w:kern w:val="1"/>
          <w:lang w:eastAsia="zh-CN"/>
        </w:rPr>
        <w:t>наземными  сооружениями</w:t>
      </w:r>
      <w:proofErr w:type="gramEnd"/>
      <w:r w:rsidRPr="00F21006">
        <w:rPr>
          <w:rFonts w:ascii="Times New Roman" w:eastAsia="Times New Roman" w:hAnsi="Times New Roman"/>
          <w:color w:val="00000A"/>
          <w:kern w:val="1"/>
          <w:lang w:eastAsia="zh-CN"/>
        </w:rPr>
        <w:t xml:space="preserve"> и объектами и принял указанный объект на условиях долгосрочной аренды.</w:t>
      </w:r>
    </w:p>
    <w:p w:rsidR="00685F05" w:rsidRDefault="00685F05" w:rsidP="00685F05">
      <w:pPr>
        <w:tabs>
          <w:tab w:val="left" w:pos="426"/>
        </w:tabs>
        <w:spacing w:after="0" w:line="240" w:lineRule="auto"/>
        <w:ind w:firstLine="709"/>
        <w:jc w:val="both"/>
        <w:rPr>
          <w:rFonts w:ascii="Times New Roman" w:hAnsi="Times New Roman"/>
        </w:rPr>
      </w:pPr>
    </w:p>
    <w:p w:rsidR="00685F05" w:rsidRPr="001C1DBC" w:rsidRDefault="00685F05" w:rsidP="00685F05">
      <w:pPr>
        <w:tabs>
          <w:tab w:val="left" w:pos="426"/>
        </w:tabs>
        <w:spacing w:after="0" w:line="240" w:lineRule="auto"/>
        <w:ind w:firstLine="709"/>
        <w:jc w:val="both"/>
        <w:rPr>
          <w:rFonts w:ascii="Times New Roman" w:hAnsi="Times New Roman"/>
        </w:rPr>
      </w:pPr>
    </w:p>
    <w:p w:rsidR="00685F05" w:rsidRPr="001C1DBC" w:rsidRDefault="00685F05" w:rsidP="00685F05">
      <w:pPr>
        <w:tabs>
          <w:tab w:val="left" w:pos="426"/>
        </w:tabs>
        <w:spacing w:after="0" w:line="240" w:lineRule="auto"/>
        <w:rPr>
          <w:rFonts w:ascii="Times New Roman" w:eastAsia="Times New Roman" w:hAnsi="Times New Roman"/>
          <w:color w:val="00000A"/>
          <w:lang w:eastAsia="ru-RU"/>
        </w:rPr>
      </w:pPr>
      <w:proofErr w:type="gramStart"/>
      <w:r w:rsidRPr="001C1DBC">
        <w:rPr>
          <w:rFonts w:ascii="Times New Roman" w:hAnsi="Times New Roman"/>
        </w:rPr>
        <w:t xml:space="preserve">ПЕРЕДАЛ:   </w:t>
      </w:r>
      <w:proofErr w:type="gramEnd"/>
      <w:r w:rsidRPr="001C1DBC">
        <w:rPr>
          <w:rFonts w:ascii="Times New Roman" w:hAnsi="Times New Roman"/>
        </w:rPr>
        <w:t xml:space="preserve">                                                       ПРИНЯЛ:</w:t>
      </w:r>
    </w:p>
    <w:p w:rsidR="00685F05" w:rsidRPr="001C1DBC" w:rsidRDefault="00685F05" w:rsidP="00685F05">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имущественных                </w:t>
      </w:r>
    </w:p>
    <w:p w:rsidR="00685F05" w:rsidRPr="001C1DBC" w:rsidRDefault="00685F05" w:rsidP="00685F05">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685F05" w:rsidRPr="001C1DBC" w:rsidRDefault="00685F05" w:rsidP="00685F05">
      <w:pPr>
        <w:tabs>
          <w:tab w:val="left" w:pos="5730"/>
        </w:tabs>
        <w:spacing w:after="0" w:line="240" w:lineRule="auto"/>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г. Полярные Зори                       </w:t>
      </w:r>
    </w:p>
    <w:p w:rsidR="00685F05" w:rsidRPr="001C1DBC" w:rsidRDefault="00685F05" w:rsidP="00685F05">
      <w:pPr>
        <w:tabs>
          <w:tab w:val="left" w:pos="5730"/>
        </w:tabs>
        <w:spacing w:after="0" w:line="240" w:lineRule="auto"/>
        <w:rPr>
          <w:rFonts w:ascii="Times New Roman" w:eastAsia="Times New Roman" w:hAnsi="Times New Roman"/>
          <w:color w:val="00000A"/>
          <w:lang w:eastAsia="ar-SA"/>
        </w:rPr>
      </w:pPr>
    </w:p>
    <w:p w:rsidR="00685F05" w:rsidRPr="001C1DBC" w:rsidRDefault="00685F05" w:rsidP="00685F05">
      <w:pPr>
        <w:tabs>
          <w:tab w:val="left" w:pos="5730"/>
        </w:tabs>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685F05" w:rsidRPr="001C1DBC" w:rsidRDefault="00685F05" w:rsidP="00685F05">
      <w:pPr>
        <w:tabs>
          <w:tab w:val="left" w:pos="5730"/>
        </w:tabs>
        <w:spacing w:after="0" w:line="240" w:lineRule="auto"/>
        <w:rPr>
          <w:rFonts w:ascii="Times New Roman" w:hAnsi="Times New Roman"/>
          <w:u w:val="single"/>
        </w:rPr>
      </w:pPr>
      <w:r w:rsidRPr="001C1DBC">
        <w:rPr>
          <w:rFonts w:ascii="Times New Roman" w:eastAsia="Times New Roman" w:hAnsi="Times New Roman"/>
          <w:color w:val="00000A"/>
          <w:lang w:eastAsia="ru-RU"/>
        </w:rPr>
        <w:tab/>
      </w:r>
    </w:p>
    <w:p w:rsidR="00685F05" w:rsidRPr="001C1DBC" w:rsidRDefault="00685F05" w:rsidP="00685F05">
      <w:pPr>
        <w:tabs>
          <w:tab w:val="left" w:pos="4820"/>
          <w:tab w:val="left" w:pos="5730"/>
        </w:tabs>
        <w:spacing w:after="0" w:line="240" w:lineRule="auto"/>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685F05" w:rsidRPr="001C1DBC" w:rsidRDefault="00685F05" w:rsidP="00685F05">
      <w:pPr>
        <w:spacing w:after="0" w:line="240" w:lineRule="auto"/>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685F05" w:rsidRPr="001C1DBC" w:rsidRDefault="00685F05" w:rsidP="00685F05">
      <w:pPr>
        <w:tabs>
          <w:tab w:val="left" w:pos="2820"/>
          <w:tab w:val="left" w:pos="8100"/>
        </w:tabs>
        <w:spacing w:after="0" w:line="240" w:lineRule="auto"/>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 xml:space="preserve">                           </w:t>
      </w: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r w:rsidRPr="001C1DBC">
        <w:rPr>
          <w:rFonts w:ascii="Times New Roman" w:eastAsia="Times New Roman" w:hAnsi="Times New Roman"/>
          <w:color w:val="00000A"/>
          <w:lang w:eastAsia="ru-RU"/>
        </w:rPr>
        <w:t>МП</w:t>
      </w:r>
      <w:proofErr w:type="spellEnd"/>
    </w:p>
    <w:p w:rsidR="00685F05" w:rsidRPr="001C1DBC" w:rsidRDefault="00685F05" w:rsidP="00685F05">
      <w:pPr>
        <w:tabs>
          <w:tab w:val="left" w:pos="5175"/>
        </w:tabs>
        <w:spacing w:after="0" w:line="240" w:lineRule="auto"/>
        <w:jc w:val="both"/>
        <w:rPr>
          <w:rFonts w:ascii="Times New Roman" w:eastAsia="Times New Roman" w:hAnsi="Times New Roman"/>
          <w:color w:val="00000A"/>
          <w:kern w:val="1"/>
        </w:rPr>
      </w:pPr>
    </w:p>
    <w:p w:rsidR="00685F05" w:rsidRPr="001C1DBC" w:rsidRDefault="00685F05" w:rsidP="00685F05">
      <w:pPr>
        <w:spacing w:after="0"/>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pacing w:after="0" w:line="100" w:lineRule="atLeast"/>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685F05">
      <w:pPr>
        <w:suppressAutoHyphens/>
        <w:spacing w:after="0" w:line="240" w:lineRule="auto"/>
        <w:rPr>
          <w:rFonts w:ascii="Times New Roman" w:hAnsi="Times New Roman"/>
        </w:rPr>
      </w:pPr>
    </w:p>
    <w:p w:rsidR="00685F05" w:rsidRDefault="00685F05" w:rsidP="00C809CD">
      <w:pPr>
        <w:suppressAutoHyphens/>
        <w:spacing w:after="0" w:line="240" w:lineRule="auto"/>
        <w:rPr>
          <w:rFonts w:ascii="Times New Roman" w:hAnsi="Times New Roman"/>
        </w:rPr>
      </w:pPr>
    </w:p>
    <w:p w:rsidR="00C809CD" w:rsidRDefault="00C809CD" w:rsidP="00C809CD">
      <w:pPr>
        <w:suppressAutoHyphens/>
        <w:spacing w:after="0" w:line="240" w:lineRule="auto"/>
        <w:rPr>
          <w:rFonts w:ascii="Times New Roman" w:hAnsi="Times New Roman"/>
          <w:color w:val="00000A"/>
          <w:lang w:eastAsia="ar-SA"/>
        </w:rPr>
      </w:pPr>
      <w:bookmarkStart w:id="0" w:name="_GoBack"/>
      <w:bookmarkEnd w:id="0"/>
    </w:p>
    <w:p w:rsidR="00685F05" w:rsidRPr="00B744F1" w:rsidRDefault="00685F05" w:rsidP="00685F05">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lastRenderedPageBreak/>
        <w:t xml:space="preserve">Приложение № </w:t>
      </w:r>
      <w:r>
        <w:rPr>
          <w:rFonts w:ascii="Times New Roman" w:hAnsi="Times New Roman"/>
          <w:color w:val="00000A"/>
          <w:lang w:eastAsia="ar-SA"/>
        </w:rPr>
        <w:t>2</w:t>
      </w:r>
    </w:p>
    <w:p w:rsidR="00685F05" w:rsidRPr="002E4140" w:rsidRDefault="00685F05" w:rsidP="00685F05">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685F05" w:rsidRPr="00B744F1" w:rsidRDefault="00685F05" w:rsidP="00685F05">
      <w:pPr>
        <w:keepNext/>
        <w:numPr>
          <w:ilvl w:val="1"/>
          <w:numId w:val="2"/>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color w:val="00000A"/>
          <w:lang w:eastAsia="ar-SA"/>
        </w:rPr>
        <w:t xml:space="preserve">                                                                                </w:t>
      </w:r>
    </w:p>
    <w:p w:rsidR="00685F05" w:rsidRPr="00E47E06" w:rsidRDefault="00685F05" w:rsidP="00685F05">
      <w:pPr>
        <w:suppressAutoHyphens/>
        <w:spacing w:after="0" w:line="100" w:lineRule="atLeast"/>
        <w:ind w:firstLine="709"/>
        <w:jc w:val="center"/>
        <w:rPr>
          <w:rFonts w:ascii="Times New Roman" w:eastAsia="Times New Roman" w:hAnsi="Times New Roman"/>
          <w:lang w:eastAsia="ru-RU"/>
        </w:rPr>
      </w:pPr>
      <w:r>
        <w:rPr>
          <w:rFonts w:ascii="Times New Roman" w:hAnsi="Times New Roman"/>
          <w:lang w:eastAsia="ar-SA"/>
        </w:rPr>
        <w:t xml:space="preserve">План </w:t>
      </w:r>
      <w:r w:rsidRPr="002E4140">
        <w:rPr>
          <w:rFonts w:ascii="Times New Roman" w:hAnsi="Times New Roman"/>
          <w:lang w:eastAsia="ar-SA"/>
        </w:rPr>
        <w:t>из технического паспорта</w:t>
      </w:r>
    </w:p>
    <w:p w:rsidR="000F630E" w:rsidRDefault="00685F05">
      <w:r w:rsidRPr="004F3FB3">
        <w:rPr>
          <w:rFonts w:ascii="Times New Roman" w:hAnsi="Times New Roman"/>
          <w:b/>
          <w:noProof/>
          <w:sz w:val="26"/>
          <w:szCs w:val="26"/>
          <w:lang w:eastAsia="ru-RU"/>
        </w:rPr>
        <w:drawing>
          <wp:inline distT="0" distB="0" distL="0" distR="0">
            <wp:extent cx="3800475" cy="7296150"/>
            <wp:effectExtent l="0" t="0" r="9525" b="0"/>
            <wp:docPr id="1" name="Рисунок 1" descr="Ломоносова 16 салма-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моносова 16 салма-т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7296150"/>
                    </a:xfrm>
                    <a:prstGeom prst="rect">
                      <a:avLst/>
                    </a:prstGeom>
                    <a:noFill/>
                    <a:ln>
                      <a:noFill/>
                    </a:ln>
                  </pic:spPr>
                </pic:pic>
              </a:graphicData>
            </a:graphic>
          </wp:inline>
        </w:drawing>
      </w:r>
    </w:p>
    <w:sectPr w:rsidR="000F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2" w15:restartNumberingAfterBreak="0">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96"/>
    <w:rsid w:val="000F630E"/>
    <w:rsid w:val="00685F05"/>
    <w:rsid w:val="00714896"/>
    <w:rsid w:val="00C8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18365-5F61-4729-9F43-D1A6F82F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05"/>
    <w:pPr>
      <w:spacing w:after="200" w:line="276" w:lineRule="auto"/>
    </w:pPr>
    <w:rPr>
      <w:rFonts w:ascii="Calibri" w:eastAsia="Calibri" w:hAnsi="Calibri" w:cs="Times New Roman"/>
    </w:rPr>
  </w:style>
  <w:style w:type="paragraph" w:styleId="1">
    <w:name w:val="heading 1"/>
    <w:basedOn w:val="a"/>
    <w:next w:val="a0"/>
    <w:link w:val="10"/>
    <w:qFormat/>
    <w:rsid w:val="00685F05"/>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5F05"/>
    <w:rPr>
      <w:rFonts w:ascii="Times New Roman" w:eastAsia="Times New Roman" w:hAnsi="Times New Roman" w:cs="Times New Roman"/>
      <w:b/>
      <w:bCs/>
      <w:color w:val="00000A"/>
      <w:kern w:val="1"/>
      <w:sz w:val="32"/>
      <w:szCs w:val="20"/>
      <w:lang w:val="x-none" w:eastAsia="zh-CN"/>
    </w:rPr>
  </w:style>
  <w:style w:type="paragraph" w:styleId="a0">
    <w:name w:val="Body Text"/>
    <w:basedOn w:val="a"/>
    <w:link w:val="11"/>
    <w:rsid w:val="00685F05"/>
    <w:pPr>
      <w:keepNext/>
      <w:suppressAutoHyphens/>
      <w:spacing w:after="0" w:line="100" w:lineRule="atLeast"/>
    </w:pPr>
    <w:rPr>
      <w:b/>
      <w:color w:val="00000A"/>
      <w:kern w:val="1"/>
      <w:sz w:val="32"/>
      <w:szCs w:val="20"/>
      <w:lang w:val="x-none" w:eastAsia="zh-CN"/>
    </w:rPr>
  </w:style>
  <w:style w:type="character" w:customStyle="1" w:styleId="a4">
    <w:name w:val="Основной текст Знак"/>
    <w:basedOn w:val="a1"/>
    <w:uiPriority w:val="99"/>
    <w:semiHidden/>
    <w:rsid w:val="00685F05"/>
    <w:rPr>
      <w:rFonts w:ascii="Calibri" w:eastAsia="Calibri" w:hAnsi="Calibri" w:cs="Times New Roman"/>
    </w:rPr>
  </w:style>
  <w:style w:type="character" w:customStyle="1" w:styleId="11">
    <w:name w:val="Основной текст Знак1"/>
    <w:link w:val="a0"/>
    <w:rsid w:val="00685F05"/>
    <w:rPr>
      <w:rFonts w:ascii="Calibri" w:eastAsia="Calibri" w:hAnsi="Calibri" w:cs="Times New Roman"/>
      <w:b/>
      <w:color w:val="00000A"/>
      <w:kern w:val="1"/>
      <w:sz w:val="32"/>
      <w:szCs w:val="20"/>
      <w:lang w:val="x-none" w:eastAsia="zh-CN"/>
    </w:rPr>
  </w:style>
  <w:style w:type="paragraph" w:customStyle="1" w:styleId="ConsNormal">
    <w:name w:val="ConsNormal"/>
    <w:rsid w:val="00685F05"/>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685F05"/>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685F05"/>
    <w:pPr>
      <w:suppressAutoHyphens/>
      <w:spacing w:after="120"/>
      <w:ind w:left="283"/>
    </w:pPr>
    <w:rPr>
      <w:rFonts w:eastAsia="Times New Roman"/>
      <w:color w:val="00000A"/>
      <w:kern w:val="1"/>
      <w:lang w:val="x-none" w:eastAsia="zh-CN"/>
    </w:rPr>
  </w:style>
  <w:style w:type="character" w:customStyle="1" w:styleId="a6">
    <w:name w:val="Основной текст с отступом Знак"/>
    <w:basedOn w:val="a1"/>
    <w:uiPriority w:val="99"/>
    <w:semiHidden/>
    <w:rsid w:val="00685F05"/>
    <w:rPr>
      <w:rFonts w:ascii="Calibri" w:eastAsia="Calibri" w:hAnsi="Calibri" w:cs="Times New Roman"/>
    </w:rPr>
  </w:style>
  <w:style w:type="character" w:customStyle="1" w:styleId="12">
    <w:name w:val="Основной текст с отступом Знак1"/>
    <w:link w:val="a5"/>
    <w:rsid w:val="00685F05"/>
    <w:rPr>
      <w:rFonts w:ascii="Calibri" w:eastAsia="Times New Roman" w:hAnsi="Calibri" w:cs="Times New Roman"/>
      <w:color w:val="00000A"/>
      <w:kern w:val="1"/>
      <w:lang w:val="x-none" w:eastAsia="zh-CN"/>
    </w:rPr>
  </w:style>
  <w:style w:type="character" w:customStyle="1" w:styleId="extended-textshort">
    <w:name w:val="extended-text__short"/>
    <w:basedOn w:val="a1"/>
    <w:rsid w:val="0068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3718</Words>
  <Characters>21196</Characters>
  <Application>Microsoft Office Word</Application>
  <DocSecurity>0</DocSecurity>
  <Lines>176</Lines>
  <Paragraphs>49</Paragraphs>
  <ScaleCrop>false</ScaleCrop>
  <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3</cp:revision>
  <dcterms:created xsi:type="dcterms:W3CDTF">2022-04-04T13:28:00Z</dcterms:created>
  <dcterms:modified xsi:type="dcterms:W3CDTF">2022-04-04T13:30:00Z</dcterms:modified>
</cp:coreProperties>
</file>